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F1723A" w14:textId="146E2E14" w:rsidR="001846B7" w:rsidRPr="001E334B" w:rsidRDefault="00DE2F2D" w:rsidP="00BA3D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</w:t>
      </w:r>
      <w:r w:rsidR="001846B7" w:rsidRPr="00950A5F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1E334B">
        <w:rPr>
          <w:rFonts w:ascii="Times New Roman" w:hAnsi="Times New Roman" w:cs="Times New Roman"/>
          <w:sz w:val="28"/>
          <w:szCs w:val="28"/>
          <w:lang w:val="ru-RU"/>
        </w:rPr>
        <w:t>1</w:t>
      </w:r>
    </w:p>
    <w:p w14:paraId="58B812CE" w14:textId="77777777" w:rsidR="001846B7" w:rsidRPr="00950A5F" w:rsidRDefault="001846B7" w:rsidP="001846B7">
      <w:pPr>
        <w:spacing w:after="0" w:line="240" w:lineRule="auto"/>
        <w:ind w:left="4962"/>
        <w:jc w:val="both"/>
        <w:rPr>
          <w:rFonts w:ascii="Times New Roman" w:hAnsi="Times New Roman" w:cs="Times New Roman"/>
          <w:sz w:val="28"/>
          <w:szCs w:val="28"/>
        </w:rPr>
      </w:pPr>
      <w:r w:rsidRPr="00950A5F">
        <w:rPr>
          <w:rFonts w:ascii="Times New Roman" w:hAnsi="Times New Roman" w:cs="Times New Roman"/>
          <w:sz w:val="28"/>
          <w:szCs w:val="28"/>
        </w:rPr>
        <w:t>к приказу Министра образования</w:t>
      </w:r>
    </w:p>
    <w:p w14:paraId="28B64CB8" w14:textId="77777777" w:rsidR="001846B7" w:rsidRPr="00950A5F" w:rsidRDefault="001846B7" w:rsidP="001846B7">
      <w:pPr>
        <w:spacing w:after="0" w:line="240" w:lineRule="auto"/>
        <w:ind w:left="4962"/>
        <w:jc w:val="both"/>
        <w:rPr>
          <w:rFonts w:ascii="Times New Roman" w:hAnsi="Times New Roman" w:cs="Times New Roman"/>
          <w:sz w:val="28"/>
          <w:szCs w:val="28"/>
        </w:rPr>
      </w:pPr>
      <w:r w:rsidRPr="00950A5F">
        <w:rPr>
          <w:rFonts w:ascii="Times New Roman" w:hAnsi="Times New Roman" w:cs="Times New Roman"/>
          <w:sz w:val="28"/>
          <w:szCs w:val="28"/>
        </w:rPr>
        <w:t>и науки Республики Казахстан</w:t>
      </w:r>
    </w:p>
    <w:p w14:paraId="6BD24C1D" w14:textId="04E67A28" w:rsidR="001846B7" w:rsidRPr="000534CB" w:rsidRDefault="001846B7" w:rsidP="001846B7">
      <w:pPr>
        <w:ind w:firstLine="4962"/>
        <w:rPr>
          <w:rFonts w:ascii="Times New Roman" w:hAnsi="Times New Roman" w:cs="Times New Roman"/>
          <w:sz w:val="28"/>
          <w:szCs w:val="28"/>
          <w:lang w:val="ru-RU"/>
        </w:rPr>
      </w:pPr>
      <w:r w:rsidRPr="00950A5F">
        <w:rPr>
          <w:rFonts w:ascii="Times New Roman" w:hAnsi="Times New Roman" w:cs="Times New Roman"/>
          <w:sz w:val="28"/>
          <w:szCs w:val="28"/>
        </w:rPr>
        <w:t>от «</w:t>
      </w:r>
      <w:r w:rsidR="000534CB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950A5F">
        <w:rPr>
          <w:rFonts w:ascii="Times New Roman" w:hAnsi="Times New Roman" w:cs="Times New Roman"/>
          <w:sz w:val="28"/>
          <w:szCs w:val="28"/>
        </w:rPr>
        <w:t>»</w:t>
      </w:r>
      <w:r w:rsidR="000534CB">
        <w:rPr>
          <w:rFonts w:ascii="Times New Roman" w:hAnsi="Times New Roman" w:cs="Times New Roman"/>
          <w:sz w:val="28"/>
          <w:szCs w:val="28"/>
          <w:lang w:val="ru-RU"/>
        </w:rPr>
        <w:t xml:space="preserve"> ноября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0A5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ru-RU"/>
        </w:rPr>
        <w:t>021</w:t>
      </w:r>
      <w:r w:rsidRPr="00DF17EC">
        <w:rPr>
          <w:rFonts w:ascii="Times New Roman" w:hAnsi="Times New Roman" w:cs="Times New Roman"/>
          <w:sz w:val="28"/>
          <w:szCs w:val="28"/>
        </w:rPr>
        <w:t xml:space="preserve"> </w:t>
      </w:r>
      <w:r w:rsidRPr="00950A5F">
        <w:rPr>
          <w:rFonts w:ascii="Times New Roman" w:hAnsi="Times New Roman" w:cs="Times New Roman"/>
          <w:sz w:val="28"/>
          <w:szCs w:val="28"/>
        </w:rPr>
        <w:t>года №</w:t>
      </w:r>
      <w:r w:rsidR="000534CB">
        <w:rPr>
          <w:rFonts w:ascii="Times New Roman" w:hAnsi="Times New Roman" w:cs="Times New Roman"/>
          <w:sz w:val="28"/>
          <w:szCs w:val="28"/>
          <w:lang w:val="ru-RU"/>
        </w:rPr>
        <w:t>545</w:t>
      </w:r>
    </w:p>
    <w:p w14:paraId="49EC99DD" w14:textId="01219433" w:rsidR="001846B7" w:rsidRPr="001E334B" w:rsidRDefault="001846B7" w:rsidP="001846B7">
      <w:pPr>
        <w:spacing w:after="0" w:line="240" w:lineRule="auto"/>
        <w:ind w:left="496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50A5F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1E334B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A71993">
        <w:rPr>
          <w:rFonts w:ascii="Times New Roman" w:hAnsi="Times New Roman" w:cs="Times New Roman"/>
          <w:sz w:val="28"/>
          <w:szCs w:val="28"/>
          <w:lang w:val="ru-RU"/>
        </w:rPr>
        <w:t xml:space="preserve"> к</w:t>
      </w:r>
    </w:p>
    <w:p w14:paraId="1235182B" w14:textId="2666DCEB" w:rsidR="001E334B" w:rsidRDefault="001E334B" w:rsidP="001846B7">
      <w:pPr>
        <w:spacing w:after="0" w:line="240" w:lineRule="auto"/>
        <w:ind w:left="4962"/>
        <w:jc w:val="both"/>
        <w:rPr>
          <w:rFonts w:ascii="Times New Roman" w:hAnsi="Times New Roman" w:cs="Times New Roman"/>
          <w:sz w:val="28"/>
          <w:szCs w:val="28"/>
        </w:rPr>
      </w:pPr>
      <w:r w:rsidRPr="001E334B">
        <w:rPr>
          <w:rFonts w:ascii="Times New Roman" w:hAnsi="Times New Roman" w:cs="Times New Roman"/>
          <w:sz w:val="28"/>
          <w:szCs w:val="28"/>
        </w:rPr>
        <w:t>Методически</w:t>
      </w:r>
      <w:r w:rsidR="00A71993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1E334B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A71993">
        <w:rPr>
          <w:rFonts w:ascii="Times New Roman" w:hAnsi="Times New Roman" w:cs="Times New Roman"/>
          <w:sz w:val="28"/>
          <w:szCs w:val="28"/>
          <w:lang w:val="ru-RU"/>
        </w:rPr>
        <w:t>ям</w:t>
      </w:r>
      <w:r w:rsidRPr="001E334B">
        <w:rPr>
          <w:rFonts w:ascii="Times New Roman" w:hAnsi="Times New Roman" w:cs="Times New Roman"/>
          <w:sz w:val="28"/>
          <w:szCs w:val="28"/>
        </w:rPr>
        <w:t xml:space="preserve"> по внедрению в среднем образовании системы диагностики и определения профессиональной ориентации детей на наиболее востребованные специальности</w:t>
      </w:r>
    </w:p>
    <w:p w14:paraId="4793093B" w14:textId="77777777" w:rsidR="00127632" w:rsidRPr="00936437" w:rsidRDefault="00127632" w:rsidP="0012763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86E27C" w14:textId="77777777" w:rsidR="00DE2F2D" w:rsidRPr="00BA5ACA" w:rsidRDefault="00DE2F2D" w:rsidP="00DE2F2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5ACA">
        <w:rPr>
          <w:rFonts w:ascii="Times New Roman" w:hAnsi="Times New Roman" w:cs="Times New Roman"/>
          <w:sz w:val="28"/>
          <w:szCs w:val="28"/>
          <w:lang w:val="ru-RU"/>
        </w:rPr>
        <w:t>Цель 1: формировать интересы и направления профессионального развития с учетом выявленных склонностей и способностей, направленных на осознанный выбор обучения и трудовой деятельности.</w:t>
      </w:r>
    </w:p>
    <w:p w14:paraId="46ABAB21" w14:textId="77777777" w:rsidR="00DE2F2D" w:rsidRPr="00BA5ACA" w:rsidRDefault="00DE2F2D" w:rsidP="00DE2F2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5ACA">
        <w:rPr>
          <w:rFonts w:ascii="Times New Roman" w:hAnsi="Times New Roman" w:cs="Times New Roman"/>
          <w:sz w:val="28"/>
          <w:szCs w:val="28"/>
          <w:lang w:val="ru-RU"/>
        </w:rPr>
        <w:t>Цель 2: создать систему информирования и консультирования для получения образования и выбору профессиональной траектории с учетом изменений на рынке труда.</w:t>
      </w:r>
    </w:p>
    <w:tbl>
      <w:tblPr>
        <w:tblW w:w="10455" w:type="dxa"/>
        <w:tblInd w:w="-572" w:type="dxa"/>
        <w:tblLook w:val="04A0" w:firstRow="1" w:lastRow="0" w:firstColumn="1" w:lastColumn="0" w:noHBand="0" w:noVBand="1"/>
      </w:tblPr>
      <w:tblGrid>
        <w:gridCol w:w="1428"/>
        <w:gridCol w:w="2240"/>
        <w:gridCol w:w="821"/>
        <w:gridCol w:w="2240"/>
        <w:gridCol w:w="679"/>
        <w:gridCol w:w="3047"/>
      </w:tblGrid>
      <w:tr w:rsidR="00DE2F2D" w:rsidRPr="009376D2" w14:paraId="60BC3263" w14:textId="77777777" w:rsidTr="007C4E58">
        <w:trPr>
          <w:trHeight w:val="315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0E309" w14:textId="77777777" w:rsidR="00DE2F2D" w:rsidRPr="009376D2" w:rsidRDefault="00DE2F2D" w:rsidP="004D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Звено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A2A623" w14:textId="77777777" w:rsidR="00DE2F2D" w:rsidRPr="009376D2" w:rsidRDefault="00DE2F2D" w:rsidP="004D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Задачи 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CC6CB3" w14:textId="77777777" w:rsidR="00DE2F2D" w:rsidRPr="009376D2" w:rsidRDefault="00DE2F2D" w:rsidP="004D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класса</w:t>
            </w:r>
          </w:p>
        </w:tc>
        <w:tc>
          <w:tcPr>
            <w:tcW w:w="2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72DCA8" w14:textId="77777777" w:rsidR="00DE2F2D" w:rsidRPr="009376D2" w:rsidRDefault="00DE2F2D" w:rsidP="004D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задачи</w:t>
            </w:r>
          </w:p>
        </w:tc>
        <w:tc>
          <w:tcPr>
            <w:tcW w:w="6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87D367" w14:textId="77777777" w:rsidR="00DE2F2D" w:rsidRPr="009376D2" w:rsidRDefault="00DE2F2D" w:rsidP="004D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Цель</w:t>
            </w:r>
          </w:p>
        </w:tc>
        <w:tc>
          <w:tcPr>
            <w:tcW w:w="3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C5DD01" w14:textId="77777777" w:rsidR="00DE2F2D" w:rsidRPr="009376D2" w:rsidRDefault="00DE2F2D" w:rsidP="004D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инструменты</w:t>
            </w:r>
          </w:p>
        </w:tc>
      </w:tr>
      <w:tr w:rsidR="00DE2F2D" w:rsidRPr="009376D2" w14:paraId="022DBDEB" w14:textId="77777777" w:rsidTr="007C4E58">
        <w:trPr>
          <w:trHeight w:val="315"/>
        </w:trPr>
        <w:tc>
          <w:tcPr>
            <w:tcW w:w="14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E5D8F2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Начальная школа</w:t>
            </w:r>
          </w:p>
        </w:tc>
        <w:tc>
          <w:tcPr>
            <w:tcW w:w="18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C076F5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Привить интерес к труду в доступной и увлекательной форме </w:t>
            </w:r>
          </w:p>
        </w:tc>
        <w:tc>
          <w:tcPr>
            <w:tcW w:w="12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A073F0" w14:textId="77777777" w:rsidR="00DE2F2D" w:rsidRPr="009376D2" w:rsidRDefault="00DE2F2D" w:rsidP="004D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класс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8C9D58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 уважения и интереса к труду.</w:t>
            </w:r>
          </w:p>
        </w:tc>
        <w:tc>
          <w:tcPr>
            <w:tcW w:w="6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7D2D2F" w14:textId="77777777" w:rsidR="00DE2F2D" w:rsidRPr="009376D2" w:rsidRDefault="00DE2F2D" w:rsidP="004D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3B335A" w14:textId="77777777" w:rsidR="00DE2F2D" w:rsidRPr="009376D2" w:rsidRDefault="00DE2F2D" w:rsidP="004D58A0">
            <w:pPr>
              <w:spacing w:after="0" w:line="240" w:lineRule="auto"/>
              <w:ind w:right="15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рисуночные методики </w:t>
            </w:r>
          </w:p>
        </w:tc>
      </w:tr>
      <w:tr w:rsidR="00DE2F2D" w:rsidRPr="009376D2" w14:paraId="1B9BD961" w14:textId="77777777" w:rsidTr="007C4E58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DB9905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8A1496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4478B6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D7BD20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F5AC0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C967B1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с детьми о профессиях, используя наглядные материалы, материалы окружающего мира об  основных профессий региона </w:t>
            </w:r>
          </w:p>
        </w:tc>
      </w:tr>
      <w:tr w:rsidR="00DE2F2D" w:rsidRPr="009376D2" w14:paraId="381F0AE7" w14:textId="77777777" w:rsidTr="007C4E58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EF1D41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42173D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8243B9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6CCB67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3F4ED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97FF04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детская литература о профессиях</w:t>
            </w:r>
          </w:p>
        </w:tc>
      </w:tr>
      <w:tr w:rsidR="00DE2F2D" w:rsidRPr="009376D2" w14:paraId="239539FD" w14:textId="77777777" w:rsidTr="007C4E58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F22094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D88D60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B4A43F" w14:textId="77777777" w:rsidR="00DE2F2D" w:rsidRPr="009376D2" w:rsidRDefault="00DE2F2D" w:rsidP="004D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0DCED6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Привить трудоспособность через усидчивость</w:t>
            </w:r>
          </w:p>
        </w:tc>
        <w:tc>
          <w:tcPr>
            <w:tcW w:w="6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C4F2A8" w14:textId="77777777" w:rsidR="00DE2F2D" w:rsidRPr="009376D2" w:rsidRDefault="00DE2F2D" w:rsidP="004D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9E0E3E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рисуночные методики </w:t>
            </w:r>
          </w:p>
        </w:tc>
      </w:tr>
      <w:tr w:rsidR="00DE2F2D" w:rsidRPr="009376D2" w14:paraId="6E62496B" w14:textId="77777777" w:rsidTr="007C4E58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DE741B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18F771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D97668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A02AC7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5FA92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BA8A8E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с детьми о профессиях, используя наглядные материалы, материалы окружающего мира об  основных профессий региона</w:t>
            </w:r>
          </w:p>
        </w:tc>
      </w:tr>
      <w:tr w:rsidR="00DE2F2D" w:rsidRPr="009376D2" w14:paraId="254805AA" w14:textId="77777777" w:rsidTr="007C4E58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773FF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9EDA7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BF0EB6" w14:textId="77777777" w:rsidR="00DE2F2D" w:rsidRPr="009376D2" w:rsidRDefault="00DE2F2D" w:rsidP="004D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A43D73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Воспитание взаимосвязи между учебой и трудом </w:t>
            </w:r>
          </w:p>
        </w:tc>
        <w:tc>
          <w:tcPr>
            <w:tcW w:w="6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D63CBE" w14:textId="77777777" w:rsidR="00DE2F2D" w:rsidRPr="009376D2" w:rsidRDefault="00DE2F2D" w:rsidP="004D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E5284E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с детьми о профессиях, используя наглядные материалы, материалы окружающего мира</w:t>
            </w:r>
          </w:p>
        </w:tc>
      </w:tr>
      <w:tr w:rsidR="00DE2F2D" w:rsidRPr="009376D2" w14:paraId="7ABBBFF0" w14:textId="77777777" w:rsidTr="007C4E58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0E0F9E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79F777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176C9E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AEC1D0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4E2F4A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7904D8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профориентационные игры</w:t>
            </w:r>
          </w:p>
        </w:tc>
      </w:tr>
      <w:tr w:rsidR="00DE2F2D" w:rsidRPr="006377B9" w14:paraId="645314A1" w14:textId="77777777" w:rsidTr="007C4E58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F427E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668941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AC6644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DC2EDF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FEF7B5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71944D" w14:textId="77777777" w:rsidR="00DE2F2D" w:rsidRPr="006377B9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77B9"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коллективный труд как форма нравственного воспитания школьника</w:t>
            </w:r>
          </w:p>
        </w:tc>
      </w:tr>
      <w:tr w:rsidR="00DE2F2D" w:rsidRPr="009376D2" w14:paraId="665EB527" w14:textId="77777777" w:rsidTr="007C4E58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B4957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97B2C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074EC2" w14:textId="77777777" w:rsidR="00DE2F2D" w:rsidRPr="009376D2" w:rsidRDefault="00DE2F2D" w:rsidP="004D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65210C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миром труда и профессий</w:t>
            </w:r>
          </w:p>
        </w:tc>
        <w:tc>
          <w:tcPr>
            <w:tcW w:w="6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B1A885" w14:textId="77777777" w:rsidR="00DE2F2D" w:rsidRPr="009376D2" w:rsidRDefault="00DE2F2D" w:rsidP="004D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9AC404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часы (в том числе приуроченные к профессиональным праздникам)</w:t>
            </w:r>
          </w:p>
        </w:tc>
      </w:tr>
      <w:tr w:rsidR="00DE2F2D" w:rsidRPr="009376D2" w14:paraId="5C280255" w14:textId="77777777" w:rsidTr="007C4E58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5881FE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7FCB89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B00D94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05B332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B84321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F42B25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мероприятия</w:t>
            </w:r>
          </w:p>
        </w:tc>
      </w:tr>
      <w:tr w:rsidR="00DE2F2D" w:rsidRPr="009376D2" w14:paraId="3D399934" w14:textId="77777777" w:rsidTr="007C4E58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E5332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A5040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E56BBB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62E5E3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1A002B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854F22" w14:textId="77777777" w:rsidR="00DE2F2D" w:rsidRPr="006377B9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7B9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коллективный труд как форма нравственного воспитания школьника</w:t>
            </w:r>
          </w:p>
        </w:tc>
      </w:tr>
      <w:tr w:rsidR="00DE2F2D" w:rsidRPr="009376D2" w14:paraId="1FA20F7E" w14:textId="77777777" w:rsidTr="007C4E58">
        <w:trPr>
          <w:trHeight w:val="315"/>
        </w:trPr>
        <w:tc>
          <w:tcPr>
            <w:tcW w:w="14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B72F2A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Средняя школа</w:t>
            </w:r>
          </w:p>
        </w:tc>
        <w:tc>
          <w:tcPr>
            <w:tcW w:w="18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993ED7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Познакомить с миром профессий, определить склонности и интересы, рекомендовать направления профессионального развития </w:t>
            </w:r>
          </w:p>
        </w:tc>
        <w:tc>
          <w:tcPr>
            <w:tcW w:w="12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0C9D1D" w14:textId="77777777" w:rsidR="00DE2F2D" w:rsidRPr="009376D2" w:rsidRDefault="00DE2F2D" w:rsidP="004D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F447A9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миром труда и профессий , формирование осознанного представления о мире труда и профессий</w:t>
            </w:r>
          </w:p>
        </w:tc>
        <w:tc>
          <w:tcPr>
            <w:tcW w:w="6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6E0E69" w14:textId="77777777" w:rsidR="00DE2F2D" w:rsidRPr="009376D2" w:rsidRDefault="00DE2F2D" w:rsidP="004D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2BC143" w14:textId="77777777" w:rsidR="00DE2F2D" w:rsidRPr="006377B9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7B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класссные часы (просмотр и обсуждение видеосюжетов, презентация, mind map)</w:t>
            </w:r>
          </w:p>
        </w:tc>
      </w:tr>
      <w:tr w:rsidR="00DE2F2D" w:rsidRPr="009376D2" w14:paraId="5C72FCCD" w14:textId="77777777" w:rsidTr="007C4E58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391AD5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730D9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9DC01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A1723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66E76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C8690E" w14:textId="77777777" w:rsidR="00DE2F2D" w:rsidRPr="006377B9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7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профильные кружки </w:t>
            </w:r>
          </w:p>
        </w:tc>
      </w:tr>
      <w:tr w:rsidR="00DE2F2D" w:rsidRPr="009376D2" w14:paraId="41B16117" w14:textId="77777777" w:rsidTr="007C4E58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591F96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D9288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B71D4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AA6C3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C4B07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D70A42" w14:textId="77777777" w:rsidR="00DE2F2D" w:rsidRPr="006377B9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7B9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с родителями</w:t>
            </w:r>
          </w:p>
        </w:tc>
      </w:tr>
      <w:tr w:rsidR="00DE2F2D" w:rsidRPr="009376D2" w14:paraId="57990464" w14:textId="77777777" w:rsidTr="007C4E58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E68466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721D1D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D3B621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FEEC9A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96E6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F4F648" w14:textId="77777777" w:rsidR="00DE2F2D" w:rsidRPr="006377B9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7B9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интересов</w:t>
            </w:r>
          </w:p>
        </w:tc>
      </w:tr>
      <w:tr w:rsidR="00DE2F2D" w:rsidRPr="009376D2" w14:paraId="7990A5EF" w14:textId="77777777" w:rsidTr="007C4E58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4A612C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E9D97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708412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8774B1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946F15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766F18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коллективный труд как форма нравственного воспитания школьника</w:t>
            </w:r>
          </w:p>
        </w:tc>
      </w:tr>
      <w:tr w:rsidR="00DE2F2D" w:rsidRPr="009376D2" w14:paraId="727075A9" w14:textId="77777777" w:rsidTr="007C4E58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3AC732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F8AF4B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6999D3" w14:textId="77777777" w:rsidR="00DE2F2D" w:rsidRPr="009376D2" w:rsidRDefault="00DE2F2D" w:rsidP="004D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3F1BBB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Определить склонности и интересы учащихся к определенным знаниям</w:t>
            </w:r>
          </w:p>
        </w:tc>
        <w:tc>
          <w:tcPr>
            <w:tcW w:w="6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1793DF" w14:textId="77777777" w:rsidR="00DE2F2D" w:rsidRPr="009376D2" w:rsidRDefault="00DE2F2D" w:rsidP="004D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90C207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класссные часы (просмотр и обсуждение видеосюжетов, презентация, mind map)</w:t>
            </w:r>
          </w:p>
        </w:tc>
      </w:tr>
      <w:tr w:rsidR="00DE2F2D" w:rsidRPr="009376D2" w14:paraId="2416AF6C" w14:textId="77777777" w:rsidTr="007C4E58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5EBC8B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740CEB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2066D8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162D48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D40192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4CEC6B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профильные кружки </w:t>
            </w:r>
          </w:p>
        </w:tc>
      </w:tr>
      <w:tr w:rsidR="00DE2F2D" w:rsidRPr="009376D2" w14:paraId="0AF9D1F9" w14:textId="77777777" w:rsidTr="007C4E58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5480F4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E3C563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18625F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82B692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A2D3C9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A38A34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с родителями</w:t>
            </w:r>
          </w:p>
        </w:tc>
      </w:tr>
      <w:tr w:rsidR="00DE2F2D" w:rsidRPr="009376D2" w14:paraId="2070824A" w14:textId="77777777" w:rsidTr="007C4E58">
        <w:trPr>
          <w:trHeight w:val="525"/>
        </w:trPr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F8F235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70B04C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2833AB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52FBB7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8F7817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FEF7AE" w14:textId="77777777" w:rsidR="00DE2F2D" w:rsidRPr="009376D2" w:rsidRDefault="00DE2F2D" w:rsidP="004D58A0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профессиональное портфолио</w:t>
            </w:r>
          </w:p>
        </w:tc>
      </w:tr>
      <w:tr w:rsidR="00DE2F2D" w:rsidRPr="009376D2" w14:paraId="5A1E84A9" w14:textId="77777777" w:rsidTr="007C4E58">
        <w:trPr>
          <w:trHeight w:val="630"/>
        </w:trPr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430D94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6C9F31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23C5AA" w14:textId="77777777" w:rsidR="00DE2F2D" w:rsidRPr="009376D2" w:rsidRDefault="00DE2F2D" w:rsidP="004D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62BA57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рынка высшего образования (ТиПО) и труда </w:t>
            </w:r>
          </w:p>
        </w:tc>
        <w:tc>
          <w:tcPr>
            <w:tcW w:w="6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937333" w14:textId="77777777" w:rsidR="00DE2F2D" w:rsidRPr="009376D2" w:rsidRDefault="00DE2F2D" w:rsidP="004D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B72BF7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с приглашенными специалистами</w:t>
            </w:r>
          </w:p>
        </w:tc>
      </w:tr>
      <w:tr w:rsidR="00DE2F2D" w:rsidRPr="009376D2" w14:paraId="7C7E6726" w14:textId="77777777" w:rsidTr="007C4E58">
        <w:trPr>
          <w:trHeight w:val="375"/>
        </w:trPr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D430BE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ED1B2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9F905A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719BBE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70BA10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9EE32F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экскурссии на предприятия</w:t>
            </w:r>
          </w:p>
        </w:tc>
      </w:tr>
      <w:tr w:rsidR="00DE2F2D" w:rsidRPr="009376D2" w14:paraId="78DA4010" w14:textId="77777777" w:rsidTr="007C4E58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481E49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BE8534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8D596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F6B016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CE189B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92B944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кружки по интересам</w:t>
            </w:r>
          </w:p>
        </w:tc>
      </w:tr>
      <w:tr w:rsidR="00DE2F2D" w:rsidRPr="009376D2" w14:paraId="7BCD05FD" w14:textId="77777777" w:rsidTr="007C4E58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D8A843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BBF551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BF229B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9F69A6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A5013C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2D456B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написание эссе по карьере будущего специалиста</w:t>
            </w:r>
          </w:p>
        </w:tc>
      </w:tr>
      <w:tr w:rsidR="00DE2F2D" w:rsidRPr="009376D2" w14:paraId="106129A3" w14:textId="77777777" w:rsidTr="007C4E58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6BBF50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97120A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9BE964" w14:textId="77777777" w:rsidR="00DE2F2D" w:rsidRPr="009376D2" w:rsidRDefault="00DE2F2D" w:rsidP="004D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558069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2C293D" w14:textId="77777777" w:rsidR="00DE2F2D" w:rsidRPr="009376D2" w:rsidRDefault="00DE2F2D" w:rsidP="004D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36F4FC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карьерное тестирование по релевантным методикам профориентации (Холланд, оценка ценностей), направленное на детальное определение результатов, типа личности и формирования детального отчета</w:t>
            </w:r>
          </w:p>
        </w:tc>
      </w:tr>
      <w:tr w:rsidR="00DE2F2D" w:rsidRPr="009376D2" w14:paraId="4F2EF6E7" w14:textId="77777777" w:rsidTr="007C4E58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870DA1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2DB44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428A42" w14:textId="77777777" w:rsidR="00DE2F2D" w:rsidRPr="009376D2" w:rsidRDefault="00DE2F2D" w:rsidP="004D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BED58E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профессионального самосознания, рекомендации по траектории </w:t>
            </w: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профессионального развития </w:t>
            </w:r>
          </w:p>
        </w:tc>
        <w:tc>
          <w:tcPr>
            <w:tcW w:w="6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135850" w14:textId="77777777" w:rsidR="00DE2F2D" w:rsidRPr="009376D2" w:rsidRDefault="00DE2F2D" w:rsidP="004D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2FE9F3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с приглашенными специалистами</w:t>
            </w:r>
          </w:p>
        </w:tc>
      </w:tr>
      <w:tr w:rsidR="00DE2F2D" w:rsidRPr="009376D2" w14:paraId="1147227B" w14:textId="77777777" w:rsidTr="007C4E58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2DDC6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C2D74F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CADE7E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C67E15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DFE4A4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53288C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 по выявлению интересов</w:t>
            </w:r>
          </w:p>
        </w:tc>
      </w:tr>
      <w:tr w:rsidR="00DE2F2D" w:rsidRPr="009376D2" w14:paraId="3F33D65C" w14:textId="77777777" w:rsidTr="007C4E58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02952F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2225BE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0EA4D8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D6BC80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0A3FA8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3902F8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профессиональные пробы</w:t>
            </w:r>
          </w:p>
        </w:tc>
      </w:tr>
      <w:tr w:rsidR="00DE2F2D" w:rsidRPr="009376D2" w14:paraId="53A2C84D" w14:textId="77777777" w:rsidTr="007C4E58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B36169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ACD8C0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043542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7C1A64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0D3A01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7723BC" w14:textId="77777777" w:rsidR="00DE2F2D" w:rsidRPr="00BA5ACA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ACA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экскурссии на предприятия</w:t>
            </w:r>
          </w:p>
        </w:tc>
      </w:tr>
      <w:tr w:rsidR="00DE2F2D" w:rsidRPr="009376D2" w14:paraId="4B4723D2" w14:textId="77777777" w:rsidTr="007C4E58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EB061E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568611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61F380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C72741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39B377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A6C7AD" w14:textId="77777777" w:rsidR="00DE2F2D" w:rsidRPr="00BA5ACA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AC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о новых профессиях, которые будут развиваться в перспективе</w:t>
            </w:r>
          </w:p>
        </w:tc>
      </w:tr>
      <w:tr w:rsidR="00DE2F2D" w:rsidRPr="009376D2" w14:paraId="6692765A" w14:textId="77777777" w:rsidTr="007C4E58">
        <w:trPr>
          <w:trHeight w:val="315"/>
        </w:trPr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35FF51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90799A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95E51C" w14:textId="77777777" w:rsidR="00DE2F2D" w:rsidRPr="009376D2" w:rsidRDefault="00DE2F2D" w:rsidP="004D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833DAF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E24C98" w14:textId="77777777" w:rsidR="00DE2F2D" w:rsidRPr="009376D2" w:rsidRDefault="00DE2F2D" w:rsidP="004D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A16452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обзоры подходящих профессий, позволяющие сформировать траекторию освоения профессии, изучить дополнительные ресурсы, и провести глубинное изучение качеств личности </w:t>
            </w:r>
          </w:p>
        </w:tc>
      </w:tr>
      <w:tr w:rsidR="00DE2F2D" w:rsidRPr="009376D2" w14:paraId="145430EC" w14:textId="77777777" w:rsidTr="007C4E58">
        <w:trPr>
          <w:trHeight w:val="315"/>
        </w:trPr>
        <w:tc>
          <w:tcPr>
            <w:tcW w:w="14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D34F5C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Старшая школа </w:t>
            </w:r>
          </w:p>
        </w:tc>
        <w:tc>
          <w:tcPr>
            <w:tcW w:w="18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984F25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Предоставить рекомендации по профессиям с учетом перспектив рынка труда, склонностей и интересов учащегося, на основе инструментов профессиональной диагностики и тестирования</w:t>
            </w:r>
          </w:p>
        </w:tc>
        <w:tc>
          <w:tcPr>
            <w:tcW w:w="12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21064C" w14:textId="77777777" w:rsidR="00DE2F2D" w:rsidRPr="009376D2" w:rsidRDefault="00DE2F2D" w:rsidP="004D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FB72DE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Групповое и индивидуальное тестирование и консультирование с целью выявления и формирования адекватного принятия решения о выборе профиля обучения.</w:t>
            </w:r>
          </w:p>
        </w:tc>
        <w:tc>
          <w:tcPr>
            <w:tcW w:w="6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727FA5" w14:textId="77777777" w:rsidR="00DE2F2D" w:rsidRPr="009376D2" w:rsidRDefault="00DE2F2D" w:rsidP="004D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97C457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прохождение профориентационного теста, в т.ч. на базе НЦТ (для поступающих в колледжи)</w:t>
            </w:r>
          </w:p>
        </w:tc>
      </w:tr>
      <w:tr w:rsidR="00DE2F2D" w:rsidRPr="009376D2" w14:paraId="2C3A6082" w14:textId="77777777" w:rsidTr="007C4E58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59630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BFA215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B9AFCE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A6A2C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7E8E2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DE0A35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о новых профессиях, которые будут развиваться в перспективе (в т.ч. через Атлас новых профессий)</w:t>
            </w:r>
          </w:p>
        </w:tc>
      </w:tr>
      <w:tr w:rsidR="00DE2F2D" w:rsidRPr="009376D2" w14:paraId="241C0D5F" w14:textId="77777777" w:rsidTr="007C4E58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95191E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16F16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F7B01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EB14D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C4ABF0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0515A3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экскурсии на предприятия, набор недостающих компетенций</w:t>
            </w:r>
          </w:p>
        </w:tc>
      </w:tr>
      <w:tr w:rsidR="00DE2F2D" w:rsidRPr="009376D2" w14:paraId="3169AC6A" w14:textId="77777777" w:rsidTr="007C4E58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9B26D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7EF34A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4822BF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69AA18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AF10BD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222170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учебного заведения (колледжа)</w:t>
            </w:r>
          </w:p>
        </w:tc>
      </w:tr>
      <w:tr w:rsidR="00DE2F2D" w:rsidRPr="009376D2" w14:paraId="50DD1B41" w14:textId="77777777" w:rsidTr="007C4E58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83979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919E10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69B41D" w14:textId="77777777" w:rsidR="00DE2F2D" w:rsidRPr="009376D2" w:rsidRDefault="00DE2F2D" w:rsidP="004D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2F9061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профессиональных качеств в избранном виде труда</w:t>
            </w:r>
          </w:p>
        </w:tc>
        <w:tc>
          <w:tcPr>
            <w:tcW w:w="6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C2BCE6" w14:textId="77777777" w:rsidR="00DE2F2D" w:rsidRPr="009376D2" w:rsidRDefault="00DE2F2D" w:rsidP="004D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D566FE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прохождение профориентационного теста  </w:t>
            </w:r>
          </w:p>
        </w:tc>
      </w:tr>
      <w:tr w:rsidR="00DE2F2D" w:rsidRPr="009376D2" w14:paraId="63DC2797" w14:textId="77777777" w:rsidTr="007C4E58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6B658D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23C35E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0AAB43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59196E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3186FA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13DB98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о новых профессиях, которые будут развиваться в перспективе (в т.ч. через Атлас новых профессий)</w:t>
            </w:r>
          </w:p>
        </w:tc>
      </w:tr>
      <w:tr w:rsidR="00DE2F2D" w:rsidRPr="009376D2" w14:paraId="4A696B53" w14:textId="77777777" w:rsidTr="007C4E58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7AFBD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4D9E02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B37CFB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CE833F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Коррекция профессиональных планов</w:t>
            </w:r>
          </w:p>
        </w:tc>
        <w:tc>
          <w:tcPr>
            <w:tcW w:w="6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8DEE78" w14:textId="77777777" w:rsidR="00DE2F2D" w:rsidRPr="009376D2" w:rsidRDefault="00DE2F2D" w:rsidP="004D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021841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экскурсии на предприятия</w:t>
            </w:r>
          </w:p>
        </w:tc>
      </w:tr>
      <w:tr w:rsidR="00DE2F2D" w:rsidRPr="009376D2" w14:paraId="4FF76557" w14:textId="77777777" w:rsidTr="007C4E58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736C7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D5226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155E30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CB1DDE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45C3F6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7B8703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недостающих компетенций</w:t>
            </w:r>
          </w:p>
        </w:tc>
      </w:tr>
      <w:tr w:rsidR="00DE2F2D" w:rsidRPr="009376D2" w14:paraId="4E52BF2A" w14:textId="77777777" w:rsidTr="007C4E58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79FFB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1572C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39F78C" w14:textId="77777777" w:rsidR="00DE2F2D" w:rsidRPr="009376D2" w:rsidRDefault="00DE2F2D" w:rsidP="004D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A710D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готовности к избранной деятельности.</w:t>
            </w:r>
          </w:p>
        </w:tc>
        <w:tc>
          <w:tcPr>
            <w:tcW w:w="6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2FEC98" w14:textId="77777777" w:rsidR="00DE2F2D" w:rsidRPr="009376D2" w:rsidRDefault="00DE2F2D" w:rsidP="004D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945A22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прохождение профориентационного теста , в т.ч. на базе НЦТ (для поступающих в ВУЗы, колледжи)</w:t>
            </w:r>
          </w:p>
        </w:tc>
      </w:tr>
      <w:tr w:rsidR="00DE2F2D" w:rsidRPr="009376D2" w14:paraId="46EDF0BE" w14:textId="77777777" w:rsidTr="007C4E58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7C8EEA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38CFC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C4818E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AAEE8A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8E08AF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F018A2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о новых профессиях, которые будут развиваться в перспективе, (в т.ч. через Атлас новых профессий)</w:t>
            </w:r>
          </w:p>
        </w:tc>
      </w:tr>
      <w:tr w:rsidR="00DE2F2D" w:rsidRPr="009376D2" w14:paraId="6179673D" w14:textId="77777777" w:rsidTr="007C4E58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98676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E823C1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B05026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FF7BA7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3771D6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16F31C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недостающих компетенций</w:t>
            </w:r>
          </w:p>
        </w:tc>
      </w:tr>
      <w:tr w:rsidR="00DE2F2D" w:rsidRPr="009376D2" w14:paraId="708A4AE3" w14:textId="77777777" w:rsidTr="007C4E58">
        <w:trPr>
          <w:trHeight w:val="315"/>
        </w:trPr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A88D9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09FB5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5BC969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4A6EC7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889385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903D3F" w14:textId="77777777" w:rsidR="00DE2F2D" w:rsidRPr="009376D2" w:rsidRDefault="00DE2F2D" w:rsidP="004D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учебного заведения (ВУЗа, колледжа)</w:t>
            </w:r>
          </w:p>
        </w:tc>
      </w:tr>
    </w:tbl>
    <w:p w14:paraId="0590F91B" w14:textId="25B122D4" w:rsidR="00180E21" w:rsidRPr="00DE2F2D" w:rsidRDefault="00180E21" w:rsidP="000C108D">
      <w:pPr>
        <w:rPr>
          <w:rFonts w:ascii="Times New Roman" w:hAnsi="Times New Roman" w:cs="Times New Roman"/>
          <w:i/>
          <w:sz w:val="28"/>
          <w:szCs w:val="28"/>
        </w:rPr>
      </w:pPr>
    </w:p>
    <w:p w14:paraId="1FA1DBF9" w14:textId="164F3877" w:rsidR="00C31957" w:rsidRPr="001E334B" w:rsidRDefault="003F3910" w:rsidP="00C319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</w:t>
      </w:r>
      <w:r w:rsidR="00C31957" w:rsidRPr="00950A5F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</w:p>
    <w:p w14:paraId="1F80A092" w14:textId="77777777" w:rsidR="00C31957" w:rsidRPr="00950A5F" w:rsidRDefault="00C31957" w:rsidP="00C31957">
      <w:pPr>
        <w:spacing w:after="0" w:line="240" w:lineRule="auto"/>
        <w:ind w:left="4962"/>
        <w:jc w:val="both"/>
        <w:rPr>
          <w:rFonts w:ascii="Times New Roman" w:hAnsi="Times New Roman" w:cs="Times New Roman"/>
          <w:sz w:val="28"/>
          <w:szCs w:val="28"/>
        </w:rPr>
      </w:pPr>
      <w:r w:rsidRPr="00950A5F">
        <w:rPr>
          <w:rFonts w:ascii="Times New Roman" w:hAnsi="Times New Roman" w:cs="Times New Roman"/>
          <w:sz w:val="28"/>
          <w:szCs w:val="28"/>
        </w:rPr>
        <w:t>к приказу Министра образования</w:t>
      </w:r>
    </w:p>
    <w:p w14:paraId="249CD4F6" w14:textId="77777777" w:rsidR="00C31957" w:rsidRPr="00950A5F" w:rsidRDefault="00C31957" w:rsidP="00C31957">
      <w:pPr>
        <w:spacing w:after="0" w:line="240" w:lineRule="auto"/>
        <w:ind w:left="4962"/>
        <w:jc w:val="both"/>
        <w:rPr>
          <w:rFonts w:ascii="Times New Roman" w:hAnsi="Times New Roman" w:cs="Times New Roman"/>
          <w:sz w:val="28"/>
          <w:szCs w:val="28"/>
        </w:rPr>
      </w:pPr>
      <w:r w:rsidRPr="00950A5F">
        <w:rPr>
          <w:rFonts w:ascii="Times New Roman" w:hAnsi="Times New Roman" w:cs="Times New Roman"/>
          <w:sz w:val="28"/>
          <w:szCs w:val="28"/>
        </w:rPr>
        <w:t>и науки Республики Казахстан</w:t>
      </w:r>
    </w:p>
    <w:p w14:paraId="2FA2A5A1" w14:textId="24A812D2" w:rsidR="00C31957" w:rsidRPr="000534CB" w:rsidRDefault="00C31957" w:rsidP="00C31957">
      <w:pPr>
        <w:ind w:firstLine="4962"/>
        <w:rPr>
          <w:rFonts w:ascii="Times New Roman" w:hAnsi="Times New Roman" w:cs="Times New Roman"/>
          <w:sz w:val="28"/>
          <w:szCs w:val="28"/>
          <w:lang w:val="ru-RU"/>
        </w:rPr>
      </w:pPr>
      <w:r w:rsidRPr="00950A5F">
        <w:rPr>
          <w:rFonts w:ascii="Times New Roman" w:hAnsi="Times New Roman" w:cs="Times New Roman"/>
          <w:sz w:val="28"/>
          <w:szCs w:val="28"/>
        </w:rPr>
        <w:t>от «</w:t>
      </w:r>
      <w:r w:rsidR="000534CB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950A5F">
        <w:rPr>
          <w:rFonts w:ascii="Times New Roman" w:hAnsi="Times New Roman" w:cs="Times New Roman"/>
          <w:sz w:val="28"/>
          <w:szCs w:val="28"/>
        </w:rPr>
        <w:t>»</w:t>
      </w:r>
      <w:r w:rsidR="000534CB">
        <w:rPr>
          <w:rFonts w:ascii="Times New Roman" w:hAnsi="Times New Roman" w:cs="Times New Roman"/>
          <w:sz w:val="28"/>
          <w:szCs w:val="28"/>
          <w:lang w:val="ru-RU"/>
        </w:rPr>
        <w:t>ноября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0A5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ru-RU"/>
        </w:rPr>
        <w:t>021</w:t>
      </w:r>
      <w:r w:rsidRPr="00DF17EC">
        <w:rPr>
          <w:rFonts w:ascii="Times New Roman" w:hAnsi="Times New Roman" w:cs="Times New Roman"/>
          <w:sz w:val="28"/>
          <w:szCs w:val="28"/>
        </w:rPr>
        <w:t xml:space="preserve"> </w:t>
      </w:r>
      <w:r w:rsidRPr="00950A5F">
        <w:rPr>
          <w:rFonts w:ascii="Times New Roman" w:hAnsi="Times New Roman" w:cs="Times New Roman"/>
          <w:sz w:val="28"/>
          <w:szCs w:val="28"/>
        </w:rPr>
        <w:t>года №</w:t>
      </w:r>
      <w:r w:rsidR="000534CB">
        <w:rPr>
          <w:rFonts w:ascii="Times New Roman" w:hAnsi="Times New Roman" w:cs="Times New Roman"/>
          <w:sz w:val="28"/>
          <w:szCs w:val="28"/>
          <w:lang w:val="ru-RU"/>
        </w:rPr>
        <w:t>545</w:t>
      </w:r>
    </w:p>
    <w:p w14:paraId="0DB8D72D" w14:textId="57EF816B" w:rsidR="00C31957" w:rsidRPr="001E334B" w:rsidRDefault="00C31957" w:rsidP="00C31957">
      <w:pPr>
        <w:spacing w:after="0" w:line="240" w:lineRule="auto"/>
        <w:ind w:left="496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50A5F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F3910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A71993">
        <w:rPr>
          <w:rFonts w:ascii="Times New Roman" w:hAnsi="Times New Roman" w:cs="Times New Roman"/>
          <w:sz w:val="28"/>
          <w:szCs w:val="28"/>
          <w:lang w:val="ru-RU"/>
        </w:rPr>
        <w:t xml:space="preserve"> к</w:t>
      </w:r>
    </w:p>
    <w:p w14:paraId="072389FB" w14:textId="7E66D072" w:rsidR="00C31957" w:rsidRDefault="00C31957" w:rsidP="00C31957">
      <w:pPr>
        <w:spacing w:after="0" w:line="240" w:lineRule="auto"/>
        <w:ind w:left="4962"/>
        <w:jc w:val="both"/>
        <w:rPr>
          <w:rFonts w:ascii="Times New Roman" w:hAnsi="Times New Roman" w:cs="Times New Roman"/>
          <w:sz w:val="28"/>
          <w:szCs w:val="28"/>
        </w:rPr>
      </w:pPr>
      <w:r w:rsidRPr="001E334B">
        <w:rPr>
          <w:rFonts w:ascii="Times New Roman" w:hAnsi="Times New Roman" w:cs="Times New Roman"/>
          <w:sz w:val="28"/>
          <w:szCs w:val="28"/>
        </w:rPr>
        <w:t>Методически</w:t>
      </w:r>
      <w:r w:rsidR="00A71993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1E334B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A71993">
        <w:rPr>
          <w:rFonts w:ascii="Times New Roman" w:hAnsi="Times New Roman" w:cs="Times New Roman"/>
          <w:sz w:val="28"/>
          <w:szCs w:val="28"/>
          <w:lang w:val="ru-RU"/>
        </w:rPr>
        <w:t>ям</w:t>
      </w:r>
      <w:r w:rsidRPr="001E334B">
        <w:rPr>
          <w:rFonts w:ascii="Times New Roman" w:hAnsi="Times New Roman" w:cs="Times New Roman"/>
          <w:sz w:val="28"/>
          <w:szCs w:val="28"/>
        </w:rPr>
        <w:t xml:space="preserve"> по внедрению в среднем образовании системы диагностики и определения профессиональной ориентации детей на наиболее востребованные специальности</w:t>
      </w:r>
    </w:p>
    <w:p w14:paraId="3FF58D1D" w14:textId="77777777" w:rsidR="00A71993" w:rsidRDefault="00A71993" w:rsidP="00180E21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14:paraId="6BFE4D54" w14:textId="495794D5" w:rsidR="00180E21" w:rsidRPr="00BA5ACA" w:rsidRDefault="00180E21" w:rsidP="00180E2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5ACA">
        <w:rPr>
          <w:rFonts w:ascii="Times New Roman" w:eastAsia="Times New Roman" w:hAnsi="Times New Roman" w:cs="Times New Roman"/>
          <w:b/>
          <w:sz w:val="28"/>
          <w:szCs w:val="28"/>
        </w:rPr>
        <w:t>Профессиональные пробы</w:t>
      </w:r>
    </w:p>
    <w:p w14:paraId="15E98F6C" w14:textId="77777777" w:rsidR="00180E21" w:rsidRPr="00BA5ACA" w:rsidRDefault="00180E21" w:rsidP="00180E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ACA">
        <w:rPr>
          <w:rFonts w:ascii="Times New Roman" w:eastAsia="Times New Roman" w:hAnsi="Times New Roman" w:cs="Times New Roman"/>
          <w:i/>
          <w:sz w:val="28"/>
          <w:szCs w:val="28"/>
        </w:rPr>
        <w:t>Профессиональные пробы</w:t>
      </w:r>
      <w:r w:rsidRPr="00BA5ACA">
        <w:rPr>
          <w:rFonts w:ascii="Times New Roman" w:eastAsia="Times New Roman" w:hAnsi="Times New Roman" w:cs="Times New Roman"/>
          <w:sz w:val="28"/>
          <w:szCs w:val="28"/>
        </w:rPr>
        <w:t xml:space="preserve"> - профессиональное испытание, моделирующее элементы конкретного вида профессиональной деятельности, завершенный процесс которого способствует сознательному, обоснованному выбору профессии.</w:t>
      </w:r>
    </w:p>
    <w:p w14:paraId="3C2FD81C" w14:textId="77777777" w:rsidR="00180E21" w:rsidRPr="00BA5ACA" w:rsidRDefault="00180E21" w:rsidP="00180E2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5AC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Продолжительность пробы:</w:t>
      </w:r>
      <w:r w:rsidRPr="00BA5AC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не более 6 часов. </w:t>
      </w:r>
    </w:p>
    <w:p w14:paraId="128274A7" w14:textId="77777777" w:rsidR="00180E21" w:rsidRPr="00BA5ACA" w:rsidRDefault="00180E21" w:rsidP="00180E2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BA5AC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В ходе профессиональных проб для учащихся:</w:t>
      </w:r>
    </w:p>
    <w:p w14:paraId="31C1F346" w14:textId="77777777" w:rsidR="00180E21" w:rsidRPr="00BA5ACA" w:rsidRDefault="00180E21" w:rsidP="00180E21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BA5ACA">
        <w:rPr>
          <w:rFonts w:ascii="Times New Roman" w:hAnsi="Times New Roman"/>
          <w:color w:val="333333"/>
          <w:sz w:val="28"/>
          <w:szCs w:val="28"/>
        </w:rPr>
        <w:t>даются базовые сведения о конкретных видах профессиональной деятельности;</w:t>
      </w:r>
    </w:p>
    <w:p w14:paraId="789E9EA4" w14:textId="77777777" w:rsidR="00180E21" w:rsidRPr="00BA5ACA" w:rsidRDefault="00180E21" w:rsidP="00180E21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BA5ACA">
        <w:rPr>
          <w:rFonts w:ascii="Times New Roman" w:hAnsi="Times New Roman"/>
          <w:color w:val="333333"/>
          <w:sz w:val="28"/>
          <w:szCs w:val="28"/>
        </w:rPr>
        <w:t>моделируются основные элементы разных видов профессиональной деятельности;</w:t>
      </w:r>
    </w:p>
    <w:p w14:paraId="7838EE17" w14:textId="77777777" w:rsidR="00180E21" w:rsidRPr="00BA5ACA" w:rsidRDefault="00180E21" w:rsidP="00180E21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BA5ACA">
        <w:rPr>
          <w:rFonts w:ascii="Times New Roman" w:hAnsi="Times New Roman"/>
          <w:color w:val="333333"/>
          <w:sz w:val="28"/>
          <w:szCs w:val="28"/>
        </w:rPr>
        <w:t>определяется уровень готовности школьников к выполнению проб;</w:t>
      </w:r>
    </w:p>
    <w:p w14:paraId="3B12D394" w14:textId="77777777" w:rsidR="00180E21" w:rsidRPr="00BA5ACA" w:rsidRDefault="00180E21" w:rsidP="00180E21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BA5ACA">
        <w:rPr>
          <w:rFonts w:ascii="Times New Roman" w:hAnsi="Times New Roman"/>
          <w:color w:val="333333"/>
          <w:sz w:val="28"/>
          <w:szCs w:val="28"/>
        </w:rPr>
        <w:t>обеспечиваются условия для качественного выполнения профессиональных проб.</w:t>
      </w:r>
    </w:p>
    <w:p w14:paraId="5C4BABE8" w14:textId="77777777" w:rsidR="00180E21" w:rsidRPr="00BA5ACA" w:rsidRDefault="00180E21" w:rsidP="00180E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5ACA">
        <w:rPr>
          <w:rFonts w:ascii="Times New Roman" w:eastAsia="Times New Roman" w:hAnsi="Times New Roman" w:cs="Times New Roman"/>
          <w:color w:val="333333"/>
          <w:sz w:val="28"/>
          <w:szCs w:val="28"/>
        </w:rPr>
        <w:t>Процедура разработки профессиональной пробы включает:</w:t>
      </w:r>
    </w:p>
    <w:p w14:paraId="5E0EC6A2" w14:textId="77777777" w:rsidR="00180E21" w:rsidRPr="00BA5ACA" w:rsidRDefault="00180E21" w:rsidP="00180E21">
      <w:pPr>
        <w:pStyle w:val="aa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BA5ACA">
        <w:rPr>
          <w:rFonts w:ascii="Times New Roman" w:hAnsi="Times New Roman"/>
          <w:color w:val="333333"/>
          <w:sz w:val="28"/>
          <w:szCs w:val="28"/>
        </w:rPr>
        <w:t>анализ индивидуальных запросов, обучающихся 8-9-х классов;</w:t>
      </w:r>
    </w:p>
    <w:p w14:paraId="77E72F82" w14:textId="77777777" w:rsidR="00180E21" w:rsidRPr="00BA5ACA" w:rsidRDefault="00180E21" w:rsidP="00180E21">
      <w:pPr>
        <w:pStyle w:val="aa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BA5ACA">
        <w:rPr>
          <w:rFonts w:ascii="Times New Roman" w:hAnsi="Times New Roman"/>
          <w:color w:val="333333"/>
          <w:sz w:val="28"/>
          <w:szCs w:val="28"/>
        </w:rPr>
        <w:t>определение тематики профессиональных проб по видам профессиональной деятельности;</w:t>
      </w:r>
    </w:p>
    <w:p w14:paraId="7B167553" w14:textId="77777777" w:rsidR="00180E21" w:rsidRPr="00BA5ACA" w:rsidRDefault="00180E21" w:rsidP="00180E21">
      <w:pPr>
        <w:pStyle w:val="aa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BA5ACA">
        <w:rPr>
          <w:rFonts w:ascii="Times New Roman" w:hAnsi="Times New Roman"/>
          <w:color w:val="333333"/>
          <w:sz w:val="28"/>
          <w:szCs w:val="28"/>
        </w:rPr>
        <w:t>отбор содержания в соответствии со спецификой выполняемых трудовых действий работником определенной профессии;</w:t>
      </w:r>
    </w:p>
    <w:p w14:paraId="279FEEF5" w14:textId="77777777" w:rsidR="00180E21" w:rsidRPr="00BA5ACA" w:rsidRDefault="00180E21" w:rsidP="00180E21">
      <w:pPr>
        <w:pStyle w:val="aa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BA5ACA">
        <w:rPr>
          <w:rFonts w:ascii="Times New Roman" w:hAnsi="Times New Roman"/>
          <w:color w:val="333333"/>
          <w:sz w:val="28"/>
          <w:szCs w:val="28"/>
        </w:rPr>
        <w:t>формирование ресурсного обеспечения профессиональной пробы;</w:t>
      </w:r>
    </w:p>
    <w:p w14:paraId="3D9F05F2" w14:textId="77777777" w:rsidR="00180E21" w:rsidRPr="00BA5ACA" w:rsidRDefault="00180E21" w:rsidP="00180E21">
      <w:pPr>
        <w:pStyle w:val="aa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BA5ACA">
        <w:rPr>
          <w:rFonts w:ascii="Times New Roman" w:hAnsi="Times New Roman"/>
          <w:color w:val="333333"/>
          <w:sz w:val="28"/>
          <w:szCs w:val="28"/>
        </w:rPr>
        <w:t>разработка рабочей программы профессиональной пробы.</w:t>
      </w:r>
    </w:p>
    <w:p w14:paraId="18B3DFB2" w14:textId="77777777" w:rsidR="00180E21" w:rsidRPr="00BA5ACA" w:rsidRDefault="00180E21" w:rsidP="00180E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BA5AC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Этапы содержания профессиональной пробы.</w:t>
      </w:r>
    </w:p>
    <w:p w14:paraId="47996DC8" w14:textId="77777777" w:rsidR="00180E21" w:rsidRPr="00BA5ACA" w:rsidRDefault="00180E21" w:rsidP="00180E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5ACA">
        <w:rPr>
          <w:rFonts w:ascii="Times New Roman" w:eastAsia="Times New Roman" w:hAnsi="Times New Roman" w:cs="Times New Roman"/>
          <w:color w:val="333333"/>
          <w:sz w:val="28"/>
          <w:szCs w:val="28"/>
        </w:rPr>
        <w:t>В содержании профессиональной пробы выделяют три этапа:</w:t>
      </w:r>
    </w:p>
    <w:p w14:paraId="64155B62" w14:textId="77777777" w:rsidR="00180E21" w:rsidRPr="00BA5ACA" w:rsidRDefault="00180E21" w:rsidP="00180E21">
      <w:pPr>
        <w:shd w:val="clear" w:color="auto" w:fill="FFFFFF"/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5ACA">
        <w:rPr>
          <w:rFonts w:ascii="Times New Roman" w:hAnsi="Times New Roman" w:cs="Times New Roman"/>
          <w:color w:val="333333"/>
          <w:sz w:val="28"/>
          <w:szCs w:val="28"/>
        </w:rPr>
        <w:t>·</w:t>
      </w:r>
      <w:r w:rsidRPr="00BA5AC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вводно-ознакомительный,</w:t>
      </w:r>
    </w:p>
    <w:p w14:paraId="225FB49E" w14:textId="77777777" w:rsidR="00180E21" w:rsidRPr="00BA5ACA" w:rsidRDefault="00180E21" w:rsidP="00180E21">
      <w:pPr>
        <w:shd w:val="clear" w:color="auto" w:fill="FFFFFF"/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5ACA">
        <w:rPr>
          <w:rFonts w:ascii="Times New Roman" w:hAnsi="Times New Roman" w:cs="Times New Roman"/>
          <w:color w:val="333333"/>
          <w:sz w:val="28"/>
          <w:szCs w:val="28"/>
        </w:rPr>
        <w:t>·</w:t>
      </w:r>
      <w:r w:rsidRPr="00BA5AC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подготовительный</w:t>
      </w:r>
    </w:p>
    <w:p w14:paraId="4CA0C818" w14:textId="77777777" w:rsidR="00180E21" w:rsidRPr="00BA5ACA" w:rsidRDefault="00180E21" w:rsidP="00180E21">
      <w:pPr>
        <w:shd w:val="clear" w:color="auto" w:fill="FFFFFF"/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5ACA">
        <w:rPr>
          <w:rFonts w:ascii="Times New Roman" w:hAnsi="Times New Roman" w:cs="Times New Roman"/>
          <w:color w:val="333333"/>
          <w:sz w:val="28"/>
          <w:szCs w:val="28"/>
        </w:rPr>
        <w:t>·</w:t>
      </w:r>
      <w:r w:rsidRPr="00BA5AC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исполнительский.</w:t>
      </w:r>
    </w:p>
    <w:p w14:paraId="4F29317C" w14:textId="77777777" w:rsidR="00180E21" w:rsidRPr="00BA5ACA" w:rsidRDefault="00180E21" w:rsidP="00180E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5ACA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На первом </w:t>
      </w:r>
      <w:r w:rsidRPr="00BA5ACA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(вводно-ознакомительном)</w:t>
      </w:r>
      <w:r w:rsidRPr="00BA5AC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этапе решаются задачи по определению интересов, увлечений учащихся, их отношения к различным сферам профессиональной деятельности.</w:t>
      </w:r>
    </w:p>
    <w:p w14:paraId="7A5C4A0B" w14:textId="77777777" w:rsidR="00180E21" w:rsidRPr="00BA5ACA" w:rsidRDefault="00180E21" w:rsidP="00180E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5ACA">
        <w:rPr>
          <w:rFonts w:ascii="Times New Roman" w:eastAsia="Times New Roman" w:hAnsi="Times New Roman" w:cs="Times New Roman"/>
          <w:color w:val="333333"/>
          <w:sz w:val="28"/>
          <w:szCs w:val="28"/>
        </w:rPr>
        <w:t>Средством получения необходимой информации об учащихся могут быть анкеты и ознакомительная беседа. Полученная информация дает возможность определить состояние общей готовности учащегося к выполнению профессиональной пробы.</w:t>
      </w:r>
    </w:p>
    <w:p w14:paraId="41918CB2" w14:textId="77777777" w:rsidR="00180E21" w:rsidRPr="00BA5ACA" w:rsidRDefault="00180E21" w:rsidP="00180E2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5AC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 втором </w:t>
      </w:r>
      <w:r w:rsidRPr="00BA5ACA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(подготовительном)</w:t>
      </w:r>
      <w:r w:rsidRPr="00BA5AC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этапе накапливается информация об учащихся, направленная на выявление их знаний и умений в области той профессиональной деятельности, в которой предполагается проведение пробы. Учащиеся знакомятся с реальной деятельностью специалистов в ходе экскурсий на предприятии, учреждений, встреч с профессионалами из области трудовой деятельности, предполагаемой для выполнения профессиональной пробы. </w:t>
      </w:r>
    </w:p>
    <w:p w14:paraId="07CF5685" w14:textId="77777777" w:rsidR="00180E21" w:rsidRPr="00BA5ACA" w:rsidRDefault="00180E21" w:rsidP="00180E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5AC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 третьем </w:t>
      </w:r>
      <w:r w:rsidRPr="00BA5ACA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(исполнительском)</w:t>
      </w:r>
      <w:r w:rsidRPr="00BA5AC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этапе выполняются практические задания на предприятии и получают первые навыки и компетенции реальной профессии.</w:t>
      </w:r>
    </w:p>
    <w:p w14:paraId="3836D53A" w14:textId="77777777" w:rsidR="00180E21" w:rsidRPr="00BA5ACA" w:rsidRDefault="00180E21" w:rsidP="00180E2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BA5ACA">
        <w:rPr>
          <w:rFonts w:ascii="Times New Roman" w:eastAsia="Times New Roman" w:hAnsi="Times New Roman" w:cs="Times New Roman"/>
          <w:sz w:val="28"/>
          <w:szCs w:val="28"/>
        </w:rPr>
        <w:t>По итогам выполнения профессиональных проб учащиеся должны знать:</w:t>
      </w:r>
    </w:p>
    <w:p w14:paraId="2A9EF2A8" w14:textId="77777777" w:rsidR="00180E21" w:rsidRPr="00BA5ACA" w:rsidRDefault="00180E21" w:rsidP="00180E21">
      <w:pPr>
        <w:pStyle w:val="aa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BA5ACA">
        <w:rPr>
          <w:rFonts w:ascii="Times New Roman" w:hAnsi="Times New Roman"/>
          <w:sz w:val="28"/>
          <w:szCs w:val="28"/>
        </w:rPr>
        <w:t>содержание и характер труда в данной сфере деятельности, требования,</w:t>
      </w:r>
    </w:p>
    <w:p w14:paraId="2ECFCFAE" w14:textId="77777777" w:rsidR="00180E21" w:rsidRPr="00BA5ACA" w:rsidRDefault="00180E21" w:rsidP="00180E21">
      <w:pPr>
        <w:pStyle w:val="aa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BA5ACA">
        <w:rPr>
          <w:rFonts w:ascii="Times New Roman" w:hAnsi="Times New Roman"/>
          <w:sz w:val="28"/>
          <w:szCs w:val="28"/>
        </w:rPr>
        <w:t>предъявляемые к личности и профессиональным качествам;</w:t>
      </w:r>
    </w:p>
    <w:p w14:paraId="755F05F9" w14:textId="77777777" w:rsidR="00180E21" w:rsidRPr="00BA5ACA" w:rsidRDefault="00180E21" w:rsidP="00180E21">
      <w:pPr>
        <w:pStyle w:val="aa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BA5ACA">
        <w:rPr>
          <w:rFonts w:ascii="Times New Roman" w:hAnsi="Times New Roman"/>
          <w:sz w:val="28"/>
          <w:szCs w:val="28"/>
        </w:rPr>
        <w:t>общие теоретические сведения, связанные с характером выполняемой пробы;</w:t>
      </w:r>
    </w:p>
    <w:p w14:paraId="59751166" w14:textId="77777777" w:rsidR="00180E21" w:rsidRPr="00BA5ACA" w:rsidRDefault="00180E21" w:rsidP="00180E21">
      <w:pPr>
        <w:pStyle w:val="aa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BA5ACA">
        <w:rPr>
          <w:rFonts w:ascii="Times New Roman" w:hAnsi="Times New Roman"/>
          <w:sz w:val="28"/>
          <w:szCs w:val="28"/>
        </w:rPr>
        <w:t>технологию выполнения профессиональной пробы;</w:t>
      </w:r>
    </w:p>
    <w:p w14:paraId="7B295E47" w14:textId="77777777" w:rsidR="00180E21" w:rsidRPr="00BA5ACA" w:rsidRDefault="00180E21" w:rsidP="00180E21">
      <w:pPr>
        <w:pStyle w:val="aa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BA5ACA">
        <w:rPr>
          <w:rFonts w:ascii="Times New Roman" w:hAnsi="Times New Roman"/>
          <w:sz w:val="28"/>
          <w:szCs w:val="28"/>
        </w:rPr>
        <w:t>правила безопасности труда, санитарии, гигиены;</w:t>
      </w:r>
    </w:p>
    <w:p w14:paraId="7D12BD07" w14:textId="77777777" w:rsidR="00180E21" w:rsidRPr="00BA5ACA" w:rsidRDefault="00180E21" w:rsidP="00180E21">
      <w:pPr>
        <w:pStyle w:val="aa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BA5ACA">
        <w:rPr>
          <w:rFonts w:ascii="Times New Roman" w:hAnsi="Times New Roman"/>
          <w:sz w:val="28"/>
          <w:szCs w:val="28"/>
        </w:rPr>
        <w:t>инструменты, материалы, оборудование и правила их использования на примере практической пробы.</w:t>
      </w:r>
    </w:p>
    <w:p w14:paraId="52EAC3D5" w14:textId="77777777" w:rsidR="00180E21" w:rsidRPr="00BA5ACA" w:rsidRDefault="00180E21" w:rsidP="00180E21">
      <w:pPr>
        <w:shd w:val="clear" w:color="auto" w:fill="FFFFFF"/>
        <w:spacing w:after="0" w:line="240" w:lineRule="auto"/>
        <w:ind w:firstLine="62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7835E520" w14:textId="5D6314FF" w:rsidR="003F3910" w:rsidRPr="003F3910" w:rsidRDefault="003F3910" w:rsidP="003F39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</w:t>
      </w:r>
      <w:r w:rsidRPr="00950A5F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</w:p>
    <w:p w14:paraId="46A3E9CC" w14:textId="77777777" w:rsidR="003F3910" w:rsidRPr="00950A5F" w:rsidRDefault="003F3910" w:rsidP="003F3910">
      <w:pPr>
        <w:spacing w:after="0" w:line="240" w:lineRule="auto"/>
        <w:ind w:left="4962"/>
        <w:jc w:val="both"/>
        <w:rPr>
          <w:rFonts w:ascii="Times New Roman" w:hAnsi="Times New Roman" w:cs="Times New Roman"/>
          <w:sz w:val="28"/>
          <w:szCs w:val="28"/>
        </w:rPr>
      </w:pPr>
      <w:r w:rsidRPr="00950A5F">
        <w:rPr>
          <w:rFonts w:ascii="Times New Roman" w:hAnsi="Times New Roman" w:cs="Times New Roman"/>
          <w:sz w:val="28"/>
          <w:szCs w:val="28"/>
        </w:rPr>
        <w:t>к приказу Министра образования</w:t>
      </w:r>
    </w:p>
    <w:p w14:paraId="194D039D" w14:textId="77777777" w:rsidR="003F3910" w:rsidRPr="00950A5F" w:rsidRDefault="003F3910" w:rsidP="003F3910">
      <w:pPr>
        <w:spacing w:after="0" w:line="240" w:lineRule="auto"/>
        <w:ind w:left="4962"/>
        <w:jc w:val="both"/>
        <w:rPr>
          <w:rFonts w:ascii="Times New Roman" w:hAnsi="Times New Roman" w:cs="Times New Roman"/>
          <w:sz w:val="28"/>
          <w:szCs w:val="28"/>
        </w:rPr>
      </w:pPr>
      <w:r w:rsidRPr="00950A5F">
        <w:rPr>
          <w:rFonts w:ascii="Times New Roman" w:hAnsi="Times New Roman" w:cs="Times New Roman"/>
          <w:sz w:val="28"/>
          <w:szCs w:val="28"/>
        </w:rPr>
        <w:t>и науки Республики Казахстан</w:t>
      </w:r>
    </w:p>
    <w:p w14:paraId="3A9062F8" w14:textId="02824F6D" w:rsidR="003F3910" w:rsidRPr="000534CB" w:rsidRDefault="003F3910" w:rsidP="003F3910">
      <w:pPr>
        <w:ind w:firstLine="4962"/>
        <w:rPr>
          <w:rFonts w:ascii="Times New Roman" w:hAnsi="Times New Roman" w:cs="Times New Roman"/>
          <w:sz w:val="28"/>
          <w:szCs w:val="28"/>
          <w:lang w:val="ru-RU"/>
        </w:rPr>
      </w:pPr>
      <w:r w:rsidRPr="00950A5F">
        <w:rPr>
          <w:rFonts w:ascii="Times New Roman" w:hAnsi="Times New Roman" w:cs="Times New Roman"/>
          <w:sz w:val="28"/>
          <w:szCs w:val="28"/>
        </w:rPr>
        <w:t>от «</w:t>
      </w:r>
      <w:r w:rsidR="000534CB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950A5F">
        <w:rPr>
          <w:rFonts w:ascii="Times New Roman" w:hAnsi="Times New Roman" w:cs="Times New Roman"/>
          <w:sz w:val="28"/>
          <w:szCs w:val="28"/>
        </w:rPr>
        <w:t>»</w:t>
      </w:r>
      <w:r w:rsidR="000534CB">
        <w:rPr>
          <w:rFonts w:ascii="Times New Roman" w:hAnsi="Times New Roman" w:cs="Times New Roman"/>
          <w:sz w:val="28"/>
          <w:szCs w:val="28"/>
          <w:lang w:val="ru-RU"/>
        </w:rPr>
        <w:t xml:space="preserve"> ноября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0A5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ru-RU"/>
        </w:rPr>
        <w:t>021</w:t>
      </w:r>
      <w:r w:rsidRPr="00DF17EC">
        <w:rPr>
          <w:rFonts w:ascii="Times New Roman" w:hAnsi="Times New Roman" w:cs="Times New Roman"/>
          <w:sz w:val="28"/>
          <w:szCs w:val="28"/>
        </w:rPr>
        <w:t xml:space="preserve"> </w:t>
      </w:r>
      <w:r w:rsidRPr="00950A5F">
        <w:rPr>
          <w:rFonts w:ascii="Times New Roman" w:hAnsi="Times New Roman" w:cs="Times New Roman"/>
          <w:sz w:val="28"/>
          <w:szCs w:val="28"/>
        </w:rPr>
        <w:t>года №</w:t>
      </w:r>
      <w:r w:rsidR="000534CB">
        <w:rPr>
          <w:rFonts w:ascii="Times New Roman" w:hAnsi="Times New Roman" w:cs="Times New Roman"/>
          <w:sz w:val="28"/>
          <w:szCs w:val="28"/>
          <w:lang w:val="ru-RU"/>
        </w:rPr>
        <w:t>545</w:t>
      </w:r>
    </w:p>
    <w:p w14:paraId="5031A221" w14:textId="33012428" w:rsidR="003F3910" w:rsidRPr="003F3910" w:rsidRDefault="003F3910" w:rsidP="003F3910">
      <w:pPr>
        <w:spacing w:after="0" w:line="240" w:lineRule="auto"/>
        <w:ind w:left="496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50A5F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A71993">
        <w:rPr>
          <w:rFonts w:ascii="Times New Roman" w:hAnsi="Times New Roman" w:cs="Times New Roman"/>
          <w:sz w:val="28"/>
          <w:szCs w:val="28"/>
          <w:lang w:val="ru-RU"/>
        </w:rPr>
        <w:t xml:space="preserve"> к</w:t>
      </w:r>
    </w:p>
    <w:p w14:paraId="1B25A442" w14:textId="31A196BE" w:rsidR="003F3910" w:rsidRDefault="003F3910" w:rsidP="003F3910">
      <w:pPr>
        <w:spacing w:after="0" w:line="240" w:lineRule="auto"/>
        <w:ind w:left="4962"/>
        <w:jc w:val="both"/>
        <w:rPr>
          <w:rFonts w:ascii="Times New Roman" w:hAnsi="Times New Roman" w:cs="Times New Roman"/>
          <w:sz w:val="28"/>
          <w:szCs w:val="28"/>
        </w:rPr>
      </w:pPr>
      <w:r w:rsidRPr="001E334B">
        <w:rPr>
          <w:rFonts w:ascii="Times New Roman" w:hAnsi="Times New Roman" w:cs="Times New Roman"/>
          <w:sz w:val="28"/>
          <w:szCs w:val="28"/>
        </w:rPr>
        <w:t>Методически</w:t>
      </w:r>
      <w:r w:rsidR="00A71993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1E334B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A71993">
        <w:rPr>
          <w:rFonts w:ascii="Times New Roman" w:hAnsi="Times New Roman" w:cs="Times New Roman"/>
          <w:sz w:val="28"/>
          <w:szCs w:val="28"/>
          <w:lang w:val="ru-RU"/>
        </w:rPr>
        <w:t>ям</w:t>
      </w:r>
      <w:r w:rsidRPr="001E334B">
        <w:rPr>
          <w:rFonts w:ascii="Times New Roman" w:hAnsi="Times New Roman" w:cs="Times New Roman"/>
          <w:sz w:val="28"/>
          <w:szCs w:val="28"/>
        </w:rPr>
        <w:t xml:space="preserve"> по внедрению в среднем образовании системы диагностики и определения профессиональной ориентации детей на наиболее востребованные специальности</w:t>
      </w:r>
    </w:p>
    <w:p w14:paraId="136799D3" w14:textId="77777777" w:rsidR="00180E21" w:rsidRPr="00BA5ACA" w:rsidRDefault="00180E21" w:rsidP="00180E2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6D7E5057" w14:textId="77777777" w:rsidR="00180E21" w:rsidRPr="00BA5ACA" w:rsidRDefault="00180E21" w:rsidP="00180E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5ACA">
        <w:rPr>
          <w:rFonts w:ascii="Times New Roman" w:eastAsia="Times New Roman" w:hAnsi="Times New Roman" w:cs="Times New Roman"/>
          <w:b/>
          <w:sz w:val="28"/>
          <w:szCs w:val="28"/>
        </w:rPr>
        <w:t>Профориентационная экскурсия</w:t>
      </w:r>
    </w:p>
    <w:p w14:paraId="21DD0235" w14:textId="77777777" w:rsidR="00180E21" w:rsidRPr="00BA5ACA" w:rsidRDefault="00180E21" w:rsidP="00180E21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ACA">
        <w:rPr>
          <w:rFonts w:ascii="Times New Roman" w:eastAsia="Times New Roman" w:hAnsi="Times New Roman" w:cs="Times New Roman"/>
          <w:sz w:val="28"/>
          <w:szCs w:val="28"/>
        </w:rPr>
        <w:t xml:space="preserve">Экскурсия является одним из видов профориентационной деятельности, поскольку оказывает большое влияние на формирование интереса к </w:t>
      </w:r>
      <w:r w:rsidRPr="00BA5ACA">
        <w:rPr>
          <w:rFonts w:ascii="Times New Roman" w:eastAsia="Times New Roman" w:hAnsi="Times New Roman" w:cs="Times New Roman"/>
          <w:sz w:val="28"/>
          <w:szCs w:val="28"/>
        </w:rPr>
        <w:lastRenderedPageBreak/>
        <w:t>профессии, так как сочетает в себе наглядность и доступность восприятия с возможностью анализировать, сравнивать, делать выбор.</w:t>
      </w:r>
    </w:p>
    <w:p w14:paraId="36AA749C" w14:textId="77777777" w:rsidR="00180E21" w:rsidRPr="00BA5ACA" w:rsidRDefault="00180E21" w:rsidP="00180E21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ACA">
        <w:rPr>
          <w:rFonts w:ascii="Times New Roman" w:eastAsia="Times New Roman" w:hAnsi="Times New Roman" w:cs="Times New Roman"/>
          <w:sz w:val="28"/>
          <w:szCs w:val="28"/>
        </w:rPr>
        <w:t>Экскурсию можно рассматривать, как специфически организованный урок, необходимо тщательно продумать маршрут и объекты осмотра, подготовить учащихся к активному восприятию информации.</w:t>
      </w:r>
    </w:p>
    <w:p w14:paraId="444857D8" w14:textId="77777777" w:rsidR="00180E21" w:rsidRPr="00BA5ACA" w:rsidRDefault="00180E21" w:rsidP="00180E21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ACA">
        <w:rPr>
          <w:rFonts w:ascii="Times New Roman" w:eastAsia="Times New Roman" w:hAnsi="Times New Roman" w:cs="Times New Roman"/>
          <w:sz w:val="28"/>
          <w:szCs w:val="28"/>
        </w:rPr>
        <w:t>Вид экскурсии выбирается, исходя из конкретных обстоятельств, в зависимости от возраста экскурсантов, содержания и формы предварительной профориентационной работы в школе.</w:t>
      </w:r>
    </w:p>
    <w:p w14:paraId="265EC4C6" w14:textId="77777777" w:rsidR="00180E21" w:rsidRPr="00BA5ACA" w:rsidRDefault="00180E21" w:rsidP="00180E21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ACA">
        <w:rPr>
          <w:rFonts w:ascii="Times New Roman" w:eastAsia="Times New Roman" w:hAnsi="Times New Roman" w:cs="Times New Roman"/>
          <w:sz w:val="28"/>
          <w:szCs w:val="28"/>
        </w:rPr>
        <w:t>Экскурсии могут быть обзорными, тематическими.</w:t>
      </w:r>
    </w:p>
    <w:p w14:paraId="1CAFA876" w14:textId="77777777" w:rsidR="00180E21" w:rsidRPr="00BA5ACA" w:rsidRDefault="00180E21" w:rsidP="00180E21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BA5ACA">
        <w:rPr>
          <w:rFonts w:ascii="Times New Roman" w:eastAsia="Times New Roman" w:hAnsi="Times New Roman" w:cs="Times New Roman"/>
          <w:i/>
          <w:color w:val="242424"/>
          <w:sz w:val="28"/>
          <w:szCs w:val="28"/>
        </w:rPr>
        <w:t>Обзорные —</w:t>
      </w:r>
      <w:r w:rsidRPr="00BA5ACA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с целью общего знакомства с предприятием. Такая экскурсия проводится по определенному маршруту: музей, цех, отдел технического обучения. Она, по возможности, сопровождается короткой беседой с одним-двумя рабочими на каждом участке по ходу экскурсии, рассказом об условиях для подготовки и повышения квалификации рабочих. Целесообразны в работе с младшими школьниками.</w:t>
      </w:r>
    </w:p>
    <w:p w14:paraId="19DE8A1D" w14:textId="77777777" w:rsidR="00180E21" w:rsidRPr="00BA5ACA" w:rsidRDefault="00180E21" w:rsidP="00180E21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BA5ACA">
        <w:rPr>
          <w:rFonts w:ascii="Times New Roman" w:eastAsia="Times New Roman" w:hAnsi="Times New Roman" w:cs="Times New Roman"/>
          <w:i/>
          <w:color w:val="242424"/>
          <w:sz w:val="28"/>
          <w:szCs w:val="28"/>
        </w:rPr>
        <w:t>Тематические —</w:t>
      </w:r>
      <w:r w:rsidRPr="00BA5ACA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проводятся по темам школьных предметов по плану школы. Школа разрабатывает тематический цикл экскурсий в соответствии со школьной программой, в целях всестороннего ознакомления с предприятиями и пропаганды определенных профессий для подростков и старшеклассников.</w:t>
      </w:r>
    </w:p>
    <w:p w14:paraId="09654CCF" w14:textId="77777777" w:rsidR="00180E21" w:rsidRPr="00BA5ACA" w:rsidRDefault="00180E21" w:rsidP="00180E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42424"/>
          <w:sz w:val="28"/>
          <w:szCs w:val="28"/>
        </w:rPr>
      </w:pPr>
      <w:r w:rsidRPr="00BA5ACA">
        <w:rPr>
          <w:rFonts w:ascii="Times New Roman" w:eastAsia="Times New Roman" w:hAnsi="Times New Roman" w:cs="Times New Roman"/>
          <w:b/>
          <w:color w:val="242424"/>
          <w:sz w:val="28"/>
          <w:szCs w:val="28"/>
        </w:rPr>
        <w:t>Планирование экскурсии</w:t>
      </w:r>
    </w:p>
    <w:p w14:paraId="0E40659D" w14:textId="77777777" w:rsidR="00180E21" w:rsidRPr="00BA5ACA" w:rsidRDefault="00180E21" w:rsidP="00180E2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BA5ACA">
        <w:rPr>
          <w:rFonts w:ascii="Times New Roman" w:eastAsia="Times New Roman" w:hAnsi="Times New Roman" w:cs="Times New Roman"/>
          <w:color w:val="242424"/>
          <w:sz w:val="28"/>
          <w:szCs w:val="28"/>
        </w:rPr>
        <w:t>Каждая экскурсия строится по определенному плану, где отражаются следующие этапы ее проведения:</w:t>
      </w:r>
    </w:p>
    <w:p w14:paraId="5786E54A" w14:textId="77777777" w:rsidR="00180E21" w:rsidRPr="00BA5ACA" w:rsidRDefault="00180E21" w:rsidP="00180E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BA5ACA">
        <w:rPr>
          <w:rFonts w:ascii="Times New Roman" w:eastAsia="Times New Roman" w:hAnsi="Times New Roman" w:cs="Times New Roman"/>
          <w:color w:val="242424"/>
          <w:sz w:val="28"/>
          <w:szCs w:val="28"/>
        </w:rPr>
        <w:t>Подготовка:</w:t>
      </w:r>
    </w:p>
    <w:p w14:paraId="6D173CFE" w14:textId="77777777" w:rsidR="00180E21" w:rsidRPr="00BA5ACA" w:rsidRDefault="00180E21" w:rsidP="00180E21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242424"/>
          <w:sz w:val="28"/>
          <w:szCs w:val="28"/>
        </w:rPr>
      </w:pPr>
      <w:r w:rsidRPr="00BA5ACA">
        <w:rPr>
          <w:rFonts w:ascii="Times New Roman" w:hAnsi="Times New Roman"/>
          <w:color w:val="242424"/>
          <w:sz w:val="28"/>
          <w:szCs w:val="28"/>
        </w:rPr>
        <w:t>составление списков и подготовка учащихся к экскурсии;</w:t>
      </w:r>
    </w:p>
    <w:p w14:paraId="2F8BD8CE" w14:textId="77777777" w:rsidR="00180E21" w:rsidRPr="00BA5ACA" w:rsidRDefault="00180E21" w:rsidP="00180E21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242424"/>
          <w:sz w:val="28"/>
          <w:szCs w:val="28"/>
        </w:rPr>
      </w:pPr>
      <w:r w:rsidRPr="00BA5ACA">
        <w:rPr>
          <w:rFonts w:ascii="Times New Roman" w:hAnsi="Times New Roman"/>
          <w:color w:val="242424"/>
          <w:sz w:val="28"/>
          <w:szCs w:val="28"/>
        </w:rPr>
        <w:t>разработка плана и содержания экскурсии, расчет времени, маршрутов, участков показа с указанием, кто, где рассказывает и показывает;</w:t>
      </w:r>
    </w:p>
    <w:p w14:paraId="23092C7B" w14:textId="77777777" w:rsidR="00180E21" w:rsidRPr="00BA5ACA" w:rsidRDefault="00180E21" w:rsidP="00180E2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A5ACA">
        <w:rPr>
          <w:rFonts w:ascii="Times New Roman" w:eastAsia="Times New Roman" w:hAnsi="Times New Roman" w:cs="Times New Roman"/>
          <w:i/>
          <w:sz w:val="28"/>
          <w:szCs w:val="28"/>
        </w:rPr>
        <w:t>Подготовка учащихся к экскурсии:</w:t>
      </w:r>
    </w:p>
    <w:p w14:paraId="31FC35C3" w14:textId="77777777" w:rsidR="00180E21" w:rsidRPr="00BA5ACA" w:rsidRDefault="00180E21" w:rsidP="00180E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BA5ACA">
        <w:rPr>
          <w:rFonts w:ascii="Times New Roman" w:eastAsia="Times New Roman" w:hAnsi="Times New Roman" w:cs="Times New Roman"/>
          <w:color w:val="242424"/>
          <w:sz w:val="28"/>
          <w:szCs w:val="28"/>
        </w:rPr>
        <w:t>Вступительная беседа в классе, в кабинете профориентации школы:</w:t>
      </w:r>
    </w:p>
    <w:p w14:paraId="33A753D4" w14:textId="77777777" w:rsidR="00180E21" w:rsidRPr="00BA5ACA" w:rsidRDefault="00180E21" w:rsidP="00180E21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242424"/>
          <w:sz w:val="28"/>
          <w:szCs w:val="28"/>
        </w:rPr>
      </w:pPr>
      <w:r w:rsidRPr="00BA5ACA">
        <w:rPr>
          <w:rFonts w:ascii="Times New Roman" w:hAnsi="Times New Roman"/>
          <w:color w:val="242424"/>
          <w:sz w:val="28"/>
          <w:szCs w:val="28"/>
        </w:rPr>
        <w:t>ознакомление учащихся с предстоящей работой, ее значением;</w:t>
      </w:r>
    </w:p>
    <w:p w14:paraId="3547CBA0" w14:textId="77777777" w:rsidR="00180E21" w:rsidRPr="00BA5ACA" w:rsidRDefault="00180E21" w:rsidP="00180E21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242424"/>
          <w:sz w:val="28"/>
          <w:szCs w:val="28"/>
        </w:rPr>
      </w:pPr>
      <w:r w:rsidRPr="00BA5ACA">
        <w:rPr>
          <w:rFonts w:ascii="Times New Roman" w:hAnsi="Times New Roman"/>
          <w:color w:val="242424"/>
          <w:sz w:val="28"/>
          <w:szCs w:val="28"/>
        </w:rPr>
        <w:t>сообщение темы, цели посещения, названия предприятия;</w:t>
      </w:r>
    </w:p>
    <w:p w14:paraId="1E5B8A46" w14:textId="77777777" w:rsidR="00180E21" w:rsidRPr="00BA5ACA" w:rsidRDefault="00180E21" w:rsidP="00180E21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242424"/>
          <w:sz w:val="28"/>
          <w:szCs w:val="28"/>
        </w:rPr>
      </w:pPr>
      <w:r w:rsidRPr="00BA5ACA">
        <w:rPr>
          <w:rFonts w:ascii="Times New Roman" w:hAnsi="Times New Roman"/>
          <w:color w:val="242424"/>
          <w:sz w:val="28"/>
          <w:szCs w:val="28"/>
        </w:rPr>
        <w:t>обсуждение плана наблюдения: что наблюдать, в какой последовательности и с какой целью;</w:t>
      </w:r>
    </w:p>
    <w:p w14:paraId="38D46E68" w14:textId="77777777" w:rsidR="00180E21" w:rsidRPr="00BA5ACA" w:rsidRDefault="00180E21" w:rsidP="00180E2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BA5ACA">
        <w:rPr>
          <w:rFonts w:ascii="Times New Roman" w:eastAsia="Times New Roman" w:hAnsi="Times New Roman" w:cs="Times New Roman"/>
          <w:color w:val="242424"/>
          <w:sz w:val="28"/>
          <w:szCs w:val="28"/>
        </w:rPr>
        <w:t>Проведение экскурсии:</w:t>
      </w:r>
    </w:p>
    <w:p w14:paraId="489C507E" w14:textId="77777777" w:rsidR="00180E21" w:rsidRPr="00BA5ACA" w:rsidRDefault="00180E21" w:rsidP="00180E21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242424"/>
          <w:sz w:val="28"/>
          <w:szCs w:val="28"/>
        </w:rPr>
      </w:pPr>
      <w:r w:rsidRPr="00BA5ACA">
        <w:rPr>
          <w:rFonts w:ascii="Times New Roman" w:hAnsi="Times New Roman"/>
          <w:color w:val="242424"/>
          <w:sz w:val="28"/>
          <w:szCs w:val="28"/>
        </w:rPr>
        <w:t>инструктаж по технике безопасности;</w:t>
      </w:r>
    </w:p>
    <w:p w14:paraId="2FC8BAE8" w14:textId="77777777" w:rsidR="00180E21" w:rsidRPr="00BA5ACA" w:rsidRDefault="00180E21" w:rsidP="00180E21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242424"/>
          <w:sz w:val="28"/>
          <w:szCs w:val="28"/>
        </w:rPr>
      </w:pPr>
      <w:r w:rsidRPr="00BA5ACA">
        <w:rPr>
          <w:rFonts w:ascii="Times New Roman" w:hAnsi="Times New Roman"/>
          <w:color w:val="242424"/>
          <w:sz w:val="28"/>
          <w:szCs w:val="28"/>
        </w:rPr>
        <w:t>вступительная беседа на предприятии;</w:t>
      </w:r>
    </w:p>
    <w:p w14:paraId="42B7148C" w14:textId="77777777" w:rsidR="00180E21" w:rsidRPr="00BA5ACA" w:rsidRDefault="00180E21" w:rsidP="00180E21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242424"/>
          <w:sz w:val="28"/>
          <w:szCs w:val="28"/>
        </w:rPr>
      </w:pPr>
      <w:r w:rsidRPr="00BA5ACA">
        <w:rPr>
          <w:rFonts w:ascii="Times New Roman" w:hAnsi="Times New Roman"/>
          <w:color w:val="242424"/>
          <w:sz w:val="28"/>
          <w:szCs w:val="28"/>
        </w:rPr>
        <w:t>практический показ с пояснением;</w:t>
      </w:r>
    </w:p>
    <w:p w14:paraId="049C1688" w14:textId="77777777" w:rsidR="00180E21" w:rsidRPr="00BA5ACA" w:rsidRDefault="00180E21" w:rsidP="00180E21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242424"/>
          <w:sz w:val="28"/>
          <w:szCs w:val="28"/>
        </w:rPr>
      </w:pPr>
      <w:r w:rsidRPr="00BA5ACA">
        <w:rPr>
          <w:rFonts w:ascii="Times New Roman" w:hAnsi="Times New Roman"/>
          <w:color w:val="242424"/>
          <w:sz w:val="28"/>
          <w:szCs w:val="28"/>
        </w:rPr>
        <w:t>заключительная беседа, обмен впечатлениями, ответы на вопросы;</w:t>
      </w:r>
    </w:p>
    <w:p w14:paraId="73190072" w14:textId="77777777" w:rsidR="00180E21" w:rsidRPr="00BA5ACA" w:rsidRDefault="00180E21" w:rsidP="00180E21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242424"/>
          <w:sz w:val="28"/>
          <w:szCs w:val="28"/>
        </w:rPr>
      </w:pPr>
      <w:r w:rsidRPr="00BA5ACA">
        <w:rPr>
          <w:rFonts w:ascii="Times New Roman" w:hAnsi="Times New Roman"/>
          <w:color w:val="242424"/>
          <w:sz w:val="28"/>
          <w:szCs w:val="28"/>
        </w:rPr>
        <w:t>рефлексия.</w:t>
      </w:r>
    </w:p>
    <w:p w14:paraId="21331997" w14:textId="77777777" w:rsidR="00180E21" w:rsidRPr="00BA5ACA" w:rsidRDefault="00180E21" w:rsidP="00180E2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BA5ACA">
        <w:rPr>
          <w:rFonts w:ascii="Times New Roman" w:eastAsia="Times New Roman" w:hAnsi="Times New Roman" w:cs="Times New Roman"/>
          <w:color w:val="242424"/>
          <w:sz w:val="28"/>
          <w:szCs w:val="28"/>
        </w:rPr>
        <w:t>Подведение итогов:</w:t>
      </w:r>
    </w:p>
    <w:p w14:paraId="40697937" w14:textId="77777777" w:rsidR="00180E21" w:rsidRPr="00BA5ACA" w:rsidRDefault="00180E21" w:rsidP="00180E21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242424"/>
          <w:sz w:val="28"/>
          <w:szCs w:val="28"/>
        </w:rPr>
      </w:pPr>
      <w:r w:rsidRPr="00BA5ACA">
        <w:rPr>
          <w:rFonts w:ascii="Times New Roman" w:hAnsi="Times New Roman"/>
          <w:color w:val="242424"/>
          <w:sz w:val="28"/>
          <w:szCs w:val="28"/>
        </w:rPr>
        <w:t>оформление итогов (отчет, альбом, реферат, описание профессий, информационный бюллетень, стенгазета и т.д.);</w:t>
      </w:r>
    </w:p>
    <w:p w14:paraId="295C1823" w14:textId="77777777" w:rsidR="00180E21" w:rsidRPr="00BA5ACA" w:rsidRDefault="00180E21" w:rsidP="00180E21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242424"/>
          <w:sz w:val="28"/>
          <w:szCs w:val="28"/>
        </w:rPr>
      </w:pPr>
      <w:r w:rsidRPr="00BA5ACA">
        <w:rPr>
          <w:rFonts w:ascii="Times New Roman" w:hAnsi="Times New Roman"/>
          <w:color w:val="242424"/>
          <w:sz w:val="28"/>
          <w:szCs w:val="28"/>
        </w:rPr>
        <w:t xml:space="preserve">выявление </w:t>
      </w:r>
      <w:proofErr w:type="spellStart"/>
      <w:r w:rsidRPr="00BA5ACA">
        <w:rPr>
          <w:rFonts w:ascii="Times New Roman" w:hAnsi="Times New Roman"/>
          <w:color w:val="242424"/>
          <w:sz w:val="28"/>
          <w:szCs w:val="28"/>
        </w:rPr>
        <w:t>профнамерений</w:t>
      </w:r>
      <w:proofErr w:type="spellEnd"/>
      <w:r w:rsidRPr="00BA5ACA">
        <w:rPr>
          <w:rFonts w:ascii="Times New Roman" w:hAnsi="Times New Roman"/>
          <w:color w:val="242424"/>
          <w:sz w:val="28"/>
          <w:szCs w:val="28"/>
        </w:rPr>
        <w:t xml:space="preserve"> учащихся.</w:t>
      </w:r>
    </w:p>
    <w:p w14:paraId="4D16B26F" w14:textId="77777777" w:rsidR="00180E21" w:rsidRPr="00BA5ACA" w:rsidRDefault="00180E21" w:rsidP="00180E21">
      <w:pPr>
        <w:rPr>
          <w:rFonts w:ascii="Times New Roman" w:hAnsi="Times New Roman" w:cs="Times New Roman"/>
          <w:sz w:val="28"/>
          <w:szCs w:val="28"/>
        </w:rPr>
      </w:pPr>
    </w:p>
    <w:p w14:paraId="0B960520" w14:textId="77777777" w:rsidR="003F3910" w:rsidRDefault="003F3910" w:rsidP="00180E21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1E760A7B" w14:textId="77777777" w:rsidR="003F3910" w:rsidRDefault="003F3910" w:rsidP="00180E21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317CE222" w14:textId="66B267FC" w:rsidR="003F3910" w:rsidRPr="003F3910" w:rsidRDefault="003F3910" w:rsidP="003F39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</w:t>
      </w:r>
      <w:r w:rsidRPr="00950A5F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</w:p>
    <w:p w14:paraId="1EFBF6D7" w14:textId="77777777" w:rsidR="003F3910" w:rsidRPr="00950A5F" w:rsidRDefault="003F3910" w:rsidP="003F3910">
      <w:pPr>
        <w:spacing w:after="0" w:line="240" w:lineRule="auto"/>
        <w:ind w:left="4962"/>
        <w:jc w:val="both"/>
        <w:rPr>
          <w:rFonts w:ascii="Times New Roman" w:hAnsi="Times New Roman" w:cs="Times New Roman"/>
          <w:sz w:val="28"/>
          <w:szCs w:val="28"/>
        </w:rPr>
      </w:pPr>
      <w:r w:rsidRPr="00950A5F">
        <w:rPr>
          <w:rFonts w:ascii="Times New Roman" w:hAnsi="Times New Roman" w:cs="Times New Roman"/>
          <w:sz w:val="28"/>
          <w:szCs w:val="28"/>
        </w:rPr>
        <w:t>к приказу Министра образования</w:t>
      </w:r>
    </w:p>
    <w:p w14:paraId="43394A55" w14:textId="77777777" w:rsidR="003F3910" w:rsidRPr="00950A5F" w:rsidRDefault="003F3910" w:rsidP="003F3910">
      <w:pPr>
        <w:spacing w:after="0" w:line="240" w:lineRule="auto"/>
        <w:ind w:left="4962"/>
        <w:jc w:val="both"/>
        <w:rPr>
          <w:rFonts w:ascii="Times New Roman" w:hAnsi="Times New Roman" w:cs="Times New Roman"/>
          <w:sz w:val="28"/>
          <w:szCs w:val="28"/>
        </w:rPr>
      </w:pPr>
      <w:r w:rsidRPr="00950A5F">
        <w:rPr>
          <w:rFonts w:ascii="Times New Roman" w:hAnsi="Times New Roman" w:cs="Times New Roman"/>
          <w:sz w:val="28"/>
          <w:szCs w:val="28"/>
        </w:rPr>
        <w:t>и науки Республики Казахстан</w:t>
      </w:r>
    </w:p>
    <w:p w14:paraId="07E56983" w14:textId="5780B8DB" w:rsidR="003F3910" w:rsidRPr="0008317B" w:rsidRDefault="003F3910" w:rsidP="003F3910">
      <w:pPr>
        <w:ind w:firstLine="4962"/>
        <w:rPr>
          <w:rFonts w:ascii="Times New Roman" w:hAnsi="Times New Roman" w:cs="Times New Roman"/>
          <w:sz w:val="28"/>
          <w:szCs w:val="28"/>
          <w:lang w:val="ru-RU"/>
        </w:rPr>
      </w:pPr>
      <w:r w:rsidRPr="00950A5F">
        <w:rPr>
          <w:rFonts w:ascii="Times New Roman" w:hAnsi="Times New Roman" w:cs="Times New Roman"/>
          <w:sz w:val="28"/>
          <w:szCs w:val="28"/>
        </w:rPr>
        <w:t>от «</w:t>
      </w:r>
      <w:r w:rsidR="0008317B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950A5F">
        <w:rPr>
          <w:rFonts w:ascii="Times New Roman" w:hAnsi="Times New Roman" w:cs="Times New Roman"/>
          <w:sz w:val="28"/>
          <w:szCs w:val="28"/>
        </w:rPr>
        <w:t>»</w:t>
      </w:r>
      <w:r w:rsidR="0008317B">
        <w:rPr>
          <w:rFonts w:ascii="Times New Roman" w:hAnsi="Times New Roman" w:cs="Times New Roman"/>
          <w:sz w:val="28"/>
          <w:szCs w:val="28"/>
          <w:lang w:val="ru-RU"/>
        </w:rPr>
        <w:t>ноября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0A5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ru-RU"/>
        </w:rPr>
        <w:t>021</w:t>
      </w:r>
      <w:r w:rsidRPr="00DF17EC">
        <w:rPr>
          <w:rFonts w:ascii="Times New Roman" w:hAnsi="Times New Roman" w:cs="Times New Roman"/>
          <w:sz w:val="28"/>
          <w:szCs w:val="28"/>
        </w:rPr>
        <w:t xml:space="preserve"> </w:t>
      </w:r>
      <w:r w:rsidRPr="00950A5F">
        <w:rPr>
          <w:rFonts w:ascii="Times New Roman" w:hAnsi="Times New Roman" w:cs="Times New Roman"/>
          <w:sz w:val="28"/>
          <w:szCs w:val="28"/>
        </w:rPr>
        <w:t>года №</w:t>
      </w:r>
      <w:r w:rsidR="0008317B">
        <w:rPr>
          <w:rFonts w:ascii="Times New Roman" w:hAnsi="Times New Roman" w:cs="Times New Roman"/>
          <w:sz w:val="28"/>
          <w:szCs w:val="28"/>
          <w:lang w:val="ru-RU"/>
        </w:rPr>
        <w:t>545</w:t>
      </w:r>
      <w:bookmarkStart w:id="0" w:name="_GoBack"/>
      <w:bookmarkEnd w:id="0"/>
    </w:p>
    <w:p w14:paraId="070D76C6" w14:textId="2E887DDD" w:rsidR="003F3910" w:rsidRPr="003F3910" w:rsidRDefault="003F3910" w:rsidP="003F3910">
      <w:pPr>
        <w:spacing w:after="0" w:line="240" w:lineRule="auto"/>
        <w:ind w:left="496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50A5F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A71993">
        <w:rPr>
          <w:rFonts w:ascii="Times New Roman" w:hAnsi="Times New Roman" w:cs="Times New Roman"/>
          <w:sz w:val="28"/>
          <w:szCs w:val="28"/>
          <w:lang w:val="ru-RU"/>
        </w:rPr>
        <w:t xml:space="preserve"> к </w:t>
      </w:r>
    </w:p>
    <w:p w14:paraId="2A92358A" w14:textId="7670F775" w:rsidR="003F3910" w:rsidRDefault="003F3910" w:rsidP="003F3910">
      <w:pPr>
        <w:spacing w:after="0" w:line="240" w:lineRule="auto"/>
        <w:ind w:left="4962"/>
        <w:jc w:val="both"/>
        <w:rPr>
          <w:rFonts w:ascii="Times New Roman" w:hAnsi="Times New Roman" w:cs="Times New Roman"/>
          <w:sz w:val="28"/>
          <w:szCs w:val="28"/>
        </w:rPr>
      </w:pPr>
      <w:r w:rsidRPr="001E334B">
        <w:rPr>
          <w:rFonts w:ascii="Times New Roman" w:hAnsi="Times New Roman" w:cs="Times New Roman"/>
          <w:sz w:val="28"/>
          <w:szCs w:val="28"/>
        </w:rPr>
        <w:t>Методически</w:t>
      </w:r>
      <w:r w:rsidR="00A71993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1E334B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A71993">
        <w:rPr>
          <w:rFonts w:ascii="Times New Roman" w:hAnsi="Times New Roman" w:cs="Times New Roman"/>
          <w:sz w:val="28"/>
          <w:szCs w:val="28"/>
          <w:lang w:val="ru-RU"/>
        </w:rPr>
        <w:t>ям</w:t>
      </w:r>
      <w:r w:rsidRPr="001E334B">
        <w:rPr>
          <w:rFonts w:ascii="Times New Roman" w:hAnsi="Times New Roman" w:cs="Times New Roman"/>
          <w:sz w:val="28"/>
          <w:szCs w:val="28"/>
        </w:rPr>
        <w:t xml:space="preserve"> по внедрению в среднем образовании системы диагностики и определения профессиональной ориентации детей на наиболее востребованные специальности</w:t>
      </w:r>
    </w:p>
    <w:p w14:paraId="49060C3A" w14:textId="77777777" w:rsidR="003F3910" w:rsidRDefault="003F3910" w:rsidP="00180E21">
      <w:pPr>
        <w:spacing w:after="0" w:line="240" w:lineRule="auto"/>
        <w:ind w:firstLine="700"/>
        <w:rPr>
          <w:rFonts w:ascii="Times New Roman" w:hAnsi="Times New Roman" w:cs="Times New Roman"/>
          <w:b/>
          <w:sz w:val="28"/>
          <w:szCs w:val="28"/>
        </w:rPr>
      </w:pPr>
    </w:p>
    <w:p w14:paraId="6A16DA51" w14:textId="5C08648B" w:rsidR="00180E21" w:rsidRPr="00BA5ACA" w:rsidRDefault="00180E21" w:rsidP="003F3910">
      <w:pPr>
        <w:spacing w:after="0" w:line="240" w:lineRule="auto"/>
        <w:ind w:firstLine="7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ACA">
        <w:rPr>
          <w:rFonts w:ascii="Times New Roman" w:hAnsi="Times New Roman" w:cs="Times New Roman"/>
          <w:b/>
          <w:sz w:val="28"/>
          <w:szCs w:val="28"/>
        </w:rPr>
        <w:t>Тесты для школьников 5-8 классов</w:t>
      </w:r>
    </w:p>
    <w:p w14:paraId="09C24CF1" w14:textId="77777777" w:rsidR="00180E21" w:rsidRPr="00BA5ACA" w:rsidRDefault="00180E21" w:rsidP="00180E21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A5ACA">
        <w:rPr>
          <w:rFonts w:ascii="Times New Roman" w:hAnsi="Times New Roman" w:cs="Times New Roman"/>
          <w:sz w:val="28"/>
          <w:szCs w:val="28"/>
        </w:rPr>
        <w:t>Диагностические материалы должны быть разработаны для целей раннего определения профессиональной направленности школьников среднего звена, учитывать оценку интересов и склонностей, способностей, мотивации, ориентацию на генеалогию профессий в семье и успеваемость и способствующие объективному выбору профиля обучения в старшем звене школы.</w:t>
      </w:r>
    </w:p>
    <w:p w14:paraId="7E0E6229" w14:textId="77777777" w:rsidR="00180E21" w:rsidRPr="00BA5ACA" w:rsidRDefault="00180E21" w:rsidP="00180E21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A5ACA">
        <w:rPr>
          <w:rFonts w:ascii="Times New Roman" w:hAnsi="Times New Roman" w:cs="Times New Roman"/>
          <w:sz w:val="28"/>
          <w:szCs w:val="28"/>
        </w:rPr>
        <w:t>Строение теста должно состоять из коротких задач, на выполнение каждого во времени длится, а тест занимает не более часа (в школьной практике - один урок). Тестирование может проходить индивидуально или в группе диагностируемых.</w:t>
      </w:r>
    </w:p>
    <w:p w14:paraId="08D8A9F9" w14:textId="77777777" w:rsidR="00180E21" w:rsidRPr="00BA5ACA" w:rsidRDefault="00180E21" w:rsidP="00180E21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A5ACA">
        <w:rPr>
          <w:rFonts w:ascii="Times New Roman" w:hAnsi="Times New Roman" w:cs="Times New Roman"/>
          <w:sz w:val="28"/>
          <w:szCs w:val="28"/>
        </w:rPr>
        <w:t>По итогам (онлайн/офлайн) тестирования должны быть возможность сформировать отчет, в котором отражаются результаты, по которым школьник может более точно сделать выбор профильного направления по обучению в профильных классах. Также отчет должен содержать рекомендуемые курсы, кружки, секции дополнительного образования, рекомендуемое направление профильной подготовки и ознакомления с профессиями.</w:t>
      </w:r>
    </w:p>
    <w:p w14:paraId="7AFD584C" w14:textId="77777777" w:rsidR="00180E21" w:rsidRPr="00BA5ACA" w:rsidRDefault="00180E21" w:rsidP="00180E21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A5AC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314734" w14:textId="77777777" w:rsidR="00180E21" w:rsidRPr="00BA5ACA" w:rsidRDefault="00180E21" w:rsidP="003F3910">
      <w:pPr>
        <w:spacing w:after="0" w:line="240" w:lineRule="auto"/>
        <w:ind w:firstLine="7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ACA">
        <w:rPr>
          <w:rFonts w:ascii="Times New Roman" w:hAnsi="Times New Roman" w:cs="Times New Roman"/>
          <w:b/>
          <w:sz w:val="28"/>
          <w:szCs w:val="28"/>
        </w:rPr>
        <w:t>Тест для школьников 9-11 классов</w:t>
      </w:r>
    </w:p>
    <w:p w14:paraId="51858FCC" w14:textId="77777777" w:rsidR="00180E21" w:rsidRPr="00BA5ACA" w:rsidRDefault="00180E21" w:rsidP="00180E21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A5ACA">
        <w:rPr>
          <w:rFonts w:ascii="Times New Roman" w:hAnsi="Times New Roman" w:cs="Times New Roman"/>
          <w:sz w:val="28"/>
          <w:szCs w:val="28"/>
        </w:rPr>
        <w:t>Тест для комплексной диагностики профессиональной направленности старшеклассников, с учетом оценки склонностей, способностей, мотивации, объективных показателей успеваемости и медицинских противопоказаний к выбору ряда профессий.</w:t>
      </w:r>
    </w:p>
    <w:p w14:paraId="0BEA7342" w14:textId="77777777" w:rsidR="00180E21" w:rsidRPr="00BA5ACA" w:rsidRDefault="00180E21" w:rsidP="00180E21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A5ACA">
        <w:rPr>
          <w:rFonts w:ascii="Times New Roman" w:hAnsi="Times New Roman" w:cs="Times New Roman"/>
          <w:sz w:val="28"/>
          <w:szCs w:val="28"/>
        </w:rPr>
        <w:t>Проведение карьерного тестирования по методикам Холланда, методик оценки ценностей и других релевантных методик.</w:t>
      </w:r>
    </w:p>
    <w:p w14:paraId="3C545EE7" w14:textId="77777777" w:rsidR="00180E21" w:rsidRPr="00BA5ACA" w:rsidRDefault="00180E21" w:rsidP="00180E21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A5ACA">
        <w:rPr>
          <w:rFonts w:ascii="Times New Roman" w:hAnsi="Times New Roman" w:cs="Times New Roman"/>
          <w:sz w:val="28"/>
          <w:szCs w:val="28"/>
        </w:rPr>
        <w:t>Психодиагностические методики должны соответствовать и таким требованиям:</w:t>
      </w:r>
    </w:p>
    <w:p w14:paraId="0BC9990A" w14:textId="77777777" w:rsidR="00180E21" w:rsidRPr="00BA5ACA" w:rsidRDefault="00180E21" w:rsidP="00180E2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ACA">
        <w:rPr>
          <w:rFonts w:ascii="Times New Roman" w:eastAsia="Times New Roman" w:hAnsi="Times New Roman" w:cs="Times New Roman"/>
          <w:sz w:val="28"/>
          <w:szCs w:val="28"/>
        </w:rPr>
        <w:lastRenderedPageBreak/>
        <w:t>Социокультурная адаптированность теста – соответствие тестовых заданий и оценок особенностям культуры, сложившимся в обществе, где данный тест используется, будучи заимствованным в другой стране.</w:t>
      </w:r>
    </w:p>
    <w:p w14:paraId="5000D54C" w14:textId="77777777" w:rsidR="00180E21" w:rsidRPr="00BA5ACA" w:rsidRDefault="00180E21" w:rsidP="00180E2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ACA">
        <w:rPr>
          <w:rFonts w:ascii="Times New Roman" w:eastAsia="Times New Roman" w:hAnsi="Times New Roman" w:cs="Times New Roman"/>
          <w:sz w:val="28"/>
          <w:szCs w:val="28"/>
        </w:rPr>
        <w:t>Простота формулировок и однозначность тестовых заданий – в словесных и иных заданиях теста не должно быть таких моментов, которые могут по-разному восприниматься и пониматься людьми.</w:t>
      </w:r>
    </w:p>
    <w:p w14:paraId="4B039515" w14:textId="77777777" w:rsidR="00180E21" w:rsidRPr="00BA5ACA" w:rsidRDefault="00180E21" w:rsidP="00180E2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ACA">
        <w:rPr>
          <w:rFonts w:ascii="Times New Roman" w:eastAsia="Times New Roman" w:hAnsi="Times New Roman" w:cs="Times New Roman"/>
          <w:sz w:val="28"/>
          <w:szCs w:val="28"/>
        </w:rPr>
        <w:t>Ограниченное время выполнения тестовых заданий – полное время выполнения заданий психодиагностического теста не должно превышать 1,5-2 часов, т. к. сверх этого времени человеку трудно сохранить свою работоспособность на достаточно высоком уровне.</w:t>
      </w:r>
    </w:p>
    <w:p w14:paraId="637B239D" w14:textId="77777777" w:rsidR="00180E21" w:rsidRPr="00BA5ACA" w:rsidRDefault="00180E21" w:rsidP="00180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1227D6" w14:textId="77777777" w:rsidR="00180E21" w:rsidRPr="00BA5ACA" w:rsidRDefault="00180E21" w:rsidP="00180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ACA">
        <w:rPr>
          <w:rFonts w:ascii="Times New Roman" w:hAnsi="Times New Roman" w:cs="Times New Roman"/>
          <w:sz w:val="28"/>
          <w:szCs w:val="28"/>
        </w:rPr>
        <w:t>Требование к информационным ресурсам, оказывающие услуги тестирования (диагностики школьников). Информационный ресурс должен соответствовать требованиям, определенные Правилами осуществления собственником и (или) оператором, а также третьим лицом мер по защите персональных данных Постановление Правительства Республики Казахстан от 3 сентября 2013 года № 909.</w:t>
      </w:r>
    </w:p>
    <w:sectPr w:rsidR="00180E21" w:rsidRPr="00BA5ACA" w:rsidSect="00BA5ACA">
      <w:headerReference w:type="default" r:id="rId8"/>
      <w:pgSz w:w="11906" w:h="16838"/>
      <w:pgMar w:top="1134" w:right="850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A6B70F" w14:textId="77777777" w:rsidR="0042466A" w:rsidRDefault="0042466A">
      <w:pPr>
        <w:spacing w:after="0" w:line="240" w:lineRule="auto"/>
      </w:pPr>
      <w:r>
        <w:separator/>
      </w:r>
    </w:p>
  </w:endnote>
  <w:endnote w:type="continuationSeparator" w:id="0">
    <w:p w14:paraId="5BA44B13" w14:textId="77777777" w:rsidR="0042466A" w:rsidRDefault="00424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454106" w14:textId="77777777" w:rsidR="0042466A" w:rsidRDefault="0042466A">
      <w:pPr>
        <w:spacing w:after="0" w:line="240" w:lineRule="auto"/>
      </w:pPr>
      <w:r>
        <w:separator/>
      </w:r>
    </w:p>
  </w:footnote>
  <w:footnote w:type="continuationSeparator" w:id="0">
    <w:p w14:paraId="267F81CE" w14:textId="77777777" w:rsidR="0042466A" w:rsidRDefault="004246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25676603"/>
      <w:docPartObj>
        <w:docPartGallery w:val="Page Numbers (Top of Page)"/>
        <w:docPartUnique/>
      </w:docPartObj>
    </w:sdtPr>
    <w:sdtEndPr/>
    <w:sdtContent>
      <w:p w14:paraId="68631E45" w14:textId="6A3E623C" w:rsidR="00BE26B9" w:rsidRDefault="00BE26B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7F7E" w:rsidRPr="00057F7E">
          <w:rPr>
            <w:noProof/>
            <w:lang w:val="ru-RU"/>
          </w:rPr>
          <w:t>13</w:t>
        </w:r>
        <w:r>
          <w:fldChar w:fldCharType="end"/>
        </w:r>
      </w:p>
    </w:sdtContent>
  </w:sdt>
  <w:p w14:paraId="44256397" w14:textId="77777777" w:rsidR="00BE26B9" w:rsidRDefault="00BE26B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20E8F"/>
    <w:multiLevelType w:val="hybridMultilevel"/>
    <w:tmpl w:val="21CE4912"/>
    <w:lvl w:ilvl="0" w:tplc="66368AB4">
      <w:numFmt w:val="bullet"/>
      <w:lvlText w:val="·"/>
      <w:lvlJc w:val="left"/>
      <w:pPr>
        <w:ind w:left="1122" w:hanging="555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D771436"/>
    <w:multiLevelType w:val="hybridMultilevel"/>
    <w:tmpl w:val="36DAB4C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EF552C6"/>
    <w:multiLevelType w:val="multilevel"/>
    <w:tmpl w:val="81284E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E294A69"/>
    <w:multiLevelType w:val="hybridMultilevel"/>
    <w:tmpl w:val="A38A7DE4"/>
    <w:lvl w:ilvl="0" w:tplc="00CE2B4E">
      <w:numFmt w:val="bullet"/>
      <w:lvlText w:val="·"/>
      <w:lvlJc w:val="left"/>
      <w:pPr>
        <w:ind w:left="1095" w:hanging="735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6939F2"/>
    <w:multiLevelType w:val="hybridMultilevel"/>
    <w:tmpl w:val="E9063F3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E94CA986">
      <w:numFmt w:val="bullet"/>
      <w:lvlText w:val="·"/>
      <w:lvlJc w:val="left"/>
      <w:pPr>
        <w:ind w:left="1724" w:hanging="360"/>
      </w:pPr>
      <w:rPr>
        <w:rFonts w:ascii="Times New Roman" w:eastAsia="Arial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292"/>
    <w:rsid w:val="0004539A"/>
    <w:rsid w:val="000534CB"/>
    <w:rsid w:val="00057F7E"/>
    <w:rsid w:val="00082A77"/>
    <w:rsid w:val="0008317B"/>
    <w:rsid w:val="000A2292"/>
    <w:rsid w:val="000C108D"/>
    <w:rsid w:val="000E3D03"/>
    <w:rsid w:val="00125492"/>
    <w:rsid w:val="00127216"/>
    <w:rsid w:val="00127632"/>
    <w:rsid w:val="001529FE"/>
    <w:rsid w:val="00164CBA"/>
    <w:rsid w:val="00180E21"/>
    <w:rsid w:val="001846B7"/>
    <w:rsid w:val="001C6B96"/>
    <w:rsid w:val="001D485D"/>
    <w:rsid w:val="001D68CF"/>
    <w:rsid w:val="001E334B"/>
    <w:rsid w:val="002518B9"/>
    <w:rsid w:val="00282636"/>
    <w:rsid w:val="002B191D"/>
    <w:rsid w:val="002F3D40"/>
    <w:rsid w:val="002F3D87"/>
    <w:rsid w:val="003617C9"/>
    <w:rsid w:val="0036242D"/>
    <w:rsid w:val="00390004"/>
    <w:rsid w:val="00390F71"/>
    <w:rsid w:val="00397D4B"/>
    <w:rsid w:val="003A06DB"/>
    <w:rsid w:val="003E2328"/>
    <w:rsid w:val="003E4CF8"/>
    <w:rsid w:val="003F23D7"/>
    <w:rsid w:val="003F3910"/>
    <w:rsid w:val="0042466A"/>
    <w:rsid w:val="00487283"/>
    <w:rsid w:val="004A063B"/>
    <w:rsid w:val="004B156A"/>
    <w:rsid w:val="004C1F0B"/>
    <w:rsid w:val="0056644D"/>
    <w:rsid w:val="00582B04"/>
    <w:rsid w:val="005E345A"/>
    <w:rsid w:val="006377B9"/>
    <w:rsid w:val="00642E6E"/>
    <w:rsid w:val="006731C7"/>
    <w:rsid w:val="00712511"/>
    <w:rsid w:val="00776633"/>
    <w:rsid w:val="00787A68"/>
    <w:rsid w:val="007A204D"/>
    <w:rsid w:val="007C4E58"/>
    <w:rsid w:val="007E6D34"/>
    <w:rsid w:val="007F5696"/>
    <w:rsid w:val="0082368C"/>
    <w:rsid w:val="00835DCC"/>
    <w:rsid w:val="00881C6A"/>
    <w:rsid w:val="008B35C6"/>
    <w:rsid w:val="008D6F1F"/>
    <w:rsid w:val="00937D0F"/>
    <w:rsid w:val="00A5464C"/>
    <w:rsid w:val="00A61D2A"/>
    <w:rsid w:val="00A71993"/>
    <w:rsid w:val="00A8473C"/>
    <w:rsid w:val="00AF557C"/>
    <w:rsid w:val="00B43E1F"/>
    <w:rsid w:val="00B468B4"/>
    <w:rsid w:val="00BA30DA"/>
    <w:rsid w:val="00BA3DF1"/>
    <w:rsid w:val="00BA5ACA"/>
    <w:rsid w:val="00BC7532"/>
    <w:rsid w:val="00BE26B9"/>
    <w:rsid w:val="00C31957"/>
    <w:rsid w:val="00C34D7C"/>
    <w:rsid w:val="00C8585B"/>
    <w:rsid w:val="00C9729F"/>
    <w:rsid w:val="00CC43E3"/>
    <w:rsid w:val="00DD64DC"/>
    <w:rsid w:val="00DE2F2D"/>
    <w:rsid w:val="00E356BC"/>
    <w:rsid w:val="00ED471D"/>
    <w:rsid w:val="00EF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A97CF"/>
  <w15:chartTrackingRefBased/>
  <w15:docId w15:val="{CC155FBB-4342-4195-BBAB-5B4B98CC1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27632"/>
    <w:pPr>
      <w:spacing w:after="200" w:line="276" w:lineRule="auto"/>
    </w:pPr>
    <w:rPr>
      <w:lang w:val="kk-KZ"/>
    </w:rPr>
  </w:style>
  <w:style w:type="paragraph" w:styleId="1">
    <w:name w:val="heading 1"/>
    <w:basedOn w:val="a"/>
    <w:link w:val="10"/>
    <w:qFormat/>
    <w:rsid w:val="00127632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1276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7632"/>
    <w:rPr>
      <w:rFonts w:ascii="Times New Roman" w:eastAsia="Times New Roman" w:hAnsi="Times New Roman" w:cs="Times New Roman"/>
      <w:b/>
      <w:bCs/>
      <w:kern w:val="36"/>
      <w:sz w:val="48"/>
      <w:szCs w:val="48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12763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kk-KZ"/>
    </w:rPr>
  </w:style>
  <w:style w:type="paragraph" w:styleId="a3">
    <w:name w:val="Normal (Web)"/>
    <w:basedOn w:val="a"/>
    <w:uiPriority w:val="99"/>
    <w:unhideWhenUsed/>
    <w:rsid w:val="00127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k-KZ"/>
    </w:rPr>
  </w:style>
  <w:style w:type="paragraph" w:styleId="a4">
    <w:name w:val="header"/>
    <w:basedOn w:val="a"/>
    <w:link w:val="a5"/>
    <w:uiPriority w:val="99"/>
    <w:unhideWhenUsed/>
    <w:rsid w:val="00127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7632"/>
    <w:rPr>
      <w:lang w:val="kk-KZ"/>
    </w:rPr>
  </w:style>
  <w:style w:type="paragraph" w:styleId="a6">
    <w:name w:val="footer"/>
    <w:basedOn w:val="a"/>
    <w:link w:val="a7"/>
    <w:uiPriority w:val="99"/>
    <w:unhideWhenUsed/>
    <w:rsid w:val="00127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7632"/>
    <w:rPr>
      <w:lang w:val="kk-KZ"/>
    </w:rPr>
  </w:style>
  <w:style w:type="paragraph" w:styleId="a8">
    <w:name w:val="Body Text"/>
    <w:basedOn w:val="a"/>
    <w:link w:val="a9"/>
    <w:uiPriority w:val="1"/>
    <w:qFormat/>
    <w:rsid w:val="00127632"/>
    <w:pPr>
      <w:widowControl w:val="0"/>
      <w:autoSpaceDE w:val="0"/>
      <w:autoSpaceDN w:val="0"/>
      <w:spacing w:after="0" w:line="240" w:lineRule="auto"/>
      <w:ind w:left="1162"/>
    </w:pPr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character" w:customStyle="1" w:styleId="a9">
    <w:name w:val="Основной текст Знак"/>
    <w:basedOn w:val="a0"/>
    <w:link w:val="a8"/>
    <w:uiPriority w:val="1"/>
    <w:rsid w:val="00127632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a">
    <w:name w:val="List Paragraph"/>
    <w:aliases w:val="Heading1,Colorful List - Accent 11,Colorful List - Accent 11CxSpLast"/>
    <w:basedOn w:val="a"/>
    <w:link w:val="ab"/>
    <w:uiPriority w:val="34"/>
    <w:qFormat/>
    <w:rsid w:val="00127632"/>
    <w:pPr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127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27632"/>
    <w:rPr>
      <w:rFonts w:ascii="Tahoma" w:hAnsi="Tahoma" w:cs="Tahoma"/>
      <w:sz w:val="16"/>
      <w:szCs w:val="16"/>
      <w:lang w:val="kk-KZ"/>
    </w:rPr>
  </w:style>
  <w:style w:type="character" w:styleId="ae">
    <w:name w:val="Strong"/>
    <w:basedOn w:val="a0"/>
    <w:uiPriority w:val="22"/>
    <w:qFormat/>
    <w:rsid w:val="00127632"/>
    <w:rPr>
      <w:b/>
      <w:bCs/>
    </w:rPr>
  </w:style>
  <w:style w:type="character" w:styleId="af">
    <w:name w:val="Hyperlink"/>
    <w:basedOn w:val="a0"/>
    <w:uiPriority w:val="99"/>
    <w:unhideWhenUsed/>
    <w:rsid w:val="00127632"/>
    <w:rPr>
      <w:color w:val="0563C1" w:themeColor="hyperlink"/>
      <w:u w:val="single"/>
    </w:rPr>
  </w:style>
  <w:style w:type="table" w:styleId="af0">
    <w:name w:val="Table Grid"/>
    <w:basedOn w:val="a1"/>
    <w:uiPriority w:val="59"/>
    <w:rsid w:val="00127632"/>
    <w:pPr>
      <w:spacing w:after="0" w:line="240" w:lineRule="auto"/>
    </w:pPr>
    <w:rPr>
      <w:lang w:val="kk-K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link w:val="af2"/>
    <w:qFormat/>
    <w:rsid w:val="00127632"/>
    <w:pPr>
      <w:spacing w:after="0" w:line="240" w:lineRule="auto"/>
    </w:pPr>
    <w:rPr>
      <w:rFonts w:eastAsiaTheme="minorEastAsia"/>
    </w:rPr>
  </w:style>
  <w:style w:type="character" w:customStyle="1" w:styleId="af2">
    <w:name w:val="Без интервала Знак"/>
    <w:basedOn w:val="a0"/>
    <w:link w:val="af1"/>
    <w:rsid w:val="00127632"/>
    <w:rPr>
      <w:rFonts w:eastAsiaTheme="minorEastAsia"/>
    </w:rPr>
  </w:style>
  <w:style w:type="character" w:customStyle="1" w:styleId="ab">
    <w:name w:val="Абзац списка Знак"/>
    <w:aliases w:val="Heading1 Знак,Colorful List - Accent 11 Знак,Colorful List - Accent 11CxSpLast Знак"/>
    <w:link w:val="aa"/>
    <w:locked/>
    <w:rsid w:val="00127632"/>
    <w:rPr>
      <w:rFonts w:ascii="Calibri" w:eastAsia="Times New Roman" w:hAnsi="Calibri" w:cs="Times New Roman"/>
      <w:lang w:eastAsia="ru-RU"/>
    </w:rPr>
  </w:style>
  <w:style w:type="character" w:customStyle="1" w:styleId="s0">
    <w:name w:val="s0"/>
    <w:rsid w:val="0056644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E0188-F105-418F-A9D3-1A6AD9254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8</Pages>
  <Words>1966</Words>
  <Characters>11207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Абдрахманова Назира Кабдоллаевна</dc:creator>
  <cp:keywords/>
  <dc:description/>
  <cp:lastModifiedBy>Абдрахманова Назира Кабдоллаевна</cp:lastModifiedBy>
  <cp:revision>26</cp:revision>
  <cp:lastPrinted>2021-10-21T05:33:00Z</cp:lastPrinted>
  <dcterms:created xsi:type="dcterms:W3CDTF">2021-10-20T04:02:00Z</dcterms:created>
  <dcterms:modified xsi:type="dcterms:W3CDTF">2021-11-02T10:55:00Z</dcterms:modified>
</cp:coreProperties>
</file>